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D8" w:rsidRDefault="00422CD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-6591300</wp:posOffset>
            </wp:positionH>
            <wp:positionV relativeFrom="paragraph">
              <wp:posOffset>-620395</wp:posOffset>
            </wp:positionV>
            <wp:extent cx="7626350" cy="7556500"/>
            <wp:effectExtent l="19050" t="0" r="0" b="0"/>
            <wp:wrapNone/>
            <wp:docPr id="14" name="Рисунок 7" descr="C:\Users\user\Desktop\depositphotos_11016324-stock-photo-autumn-lea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epositphotos_11016324-stock-photo-autumn-leav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75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93530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9.8pt;margin-top:-26.85pt;width:484.5pt;height:228pt;z-index:251660288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" filled="f" stroked="f">
            <v:textbox style="mso-next-textbox:#Надпись 2">
              <w:txbxContent>
                <w:p w:rsidR="002C5E5A" w:rsidRPr="002C5E5A" w:rsidRDefault="002C5E5A" w:rsidP="001A003D">
                  <w:pPr>
                    <w:spacing w:after="0"/>
                    <w:jc w:val="center"/>
                    <w:rPr>
                      <w:rFonts w:ascii="Arial Black" w:hAnsi="Arial Black"/>
                      <w:b/>
                      <w:color w:val="E36C0A" w:themeColor="accent6" w:themeShade="BF"/>
                      <w:sz w:val="56"/>
                      <w:szCs w:val="56"/>
                    </w:rPr>
                  </w:pPr>
                </w:p>
                <w:p w:rsidR="001A003D" w:rsidRPr="001A003D" w:rsidRDefault="00602313" w:rsidP="001A003D">
                  <w:pPr>
                    <w:spacing w:after="0"/>
                    <w:jc w:val="center"/>
                    <w:rPr>
                      <w:rFonts w:ascii="Arial Black" w:hAnsi="Arial Black"/>
                      <w:b/>
                      <w:color w:val="F8F8F8"/>
                      <w:sz w:val="220"/>
                      <w:szCs w:val="200"/>
                    </w:rPr>
                  </w:pPr>
                  <w:r w:rsidRPr="00350436">
                    <w:rPr>
                      <w:rFonts w:ascii="Arial Black" w:hAnsi="Arial Black"/>
                      <w:b/>
                      <w:color w:val="00B0F0"/>
                      <w:sz w:val="220"/>
                      <w:szCs w:val="200"/>
                    </w:rPr>
                    <w:t>Э</w:t>
                  </w:r>
                  <w:r w:rsidR="001A003D" w:rsidRPr="001A003D">
                    <w:rPr>
                      <w:rFonts w:ascii="Arial Black" w:hAnsi="Arial Black"/>
                      <w:b/>
                      <w:color w:val="F8F8F8"/>
                      <w:sz w:val="220"/>
                      <w:szCs w:val="200"/>
                    </w:rPr>
                    <w:t>СТЭТ</w:t>
                  </w:r>
                </w:p>
              </w:txbxContent>
            </v:textbox>
            <w10:wrap type="square" anchorx="margin" anchory="margin"/>
          </v:shape>
        </w:pict>
      </w:r>
      <w:r w:rsidR="00935307">
        <w:rPr>
          <w:noProof/>
          <w:lang w:eastAsia="ru-RU"/>
        </w:rPr>
        <w:pict>
          <v:shape id="_x0000_s1027" type="#_x0000_t202" style="position:absolute;margin-left:-129.7pt;margin-top:-33.1pt;width:203.25pt;height:26.2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" filled="f" stroked="f">
            <v:textbox style="mso-next-textbox:#_x0000_s1027">
              <w:txbxContent>
                <w:p w:rsidR="00E07DCE" w:rsidRPr="004631AD" w:rsidRDefault="00751BF1" w:rsidP="00350436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>Но</w:t>
                  </w:r>
                  <w:r w:rsidR="004631AD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>яб</w:t>
                  </w:r>
                  <w:r w:rsidR="00462BA1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>рь</w:t>
                  </w:r>
                  <w:r w:rsidR="00B127F1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 xml:space="preserve"> 20</w:t>
                  </w:r>
                  <w:r w:rsidR="00462BA1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>20</w:t>
                  </w:r>
                  <w:r w:rsidR="00B127F1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 xml:space="preserve"> года</w:t>
                  </w:r>
                  <w:r w:rsidR="00462BA1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>,</w:t>
                  </w:r>
                  <w:r w:rsidR="00E07DCE" w:rsidRPr="004631AD"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0"/>
                      <w:szCs w:val="30"/>
                    </w:rPr>
                    <w:t xml:space="preserve"> 3</w:t>
                  </w:r>
                </w:p>
              </w:txbxContent>
            </v:textbox>
          </v:shape>
        </w:pict>
      </w:r>
      <w:r w:rsidR="002C3D74">
        <w:rPr>
          <w:noProof/>
          <w:lang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-5431790</wp:posOffset>
            </wp:positionH>
            <wp:positionV relativeFrom="paragraph">
              <wp:posOffset>191135</wp:posOffset>
            </wp:positionV>
            <wp:extent cx="2840990" cy="1750695"/>
            <wp:effectExtent l="0" t="0" r="0" b="0"/>
            <wp:wrapNone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0FD8" w:rsidRDefault="00A67D4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6824345</wp:posOffset>
            </wp:positionV>
            <wp:extent cx="3892550" cy="2798445"/>
            <wp:effectExtent l="19050" t="0" r="0" b="0"/>
            <wp:wrapNone/>
            <wp:docPr id="8" name="Рисунок 8" descr="C:\Users\user\Desktop\0_b2b44_7109b4c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_b2b44_7109b4cf_or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307">
        <w:rPr>
          <w:noProof/>
          <w:lang w:eastAsia="ru-RU"/>
        </w:rPr>
        <w:pict>
          <v:shape id="_x0000_s1029" type="#_x0000_t202" style="position:absolute;margin-left:-259.5pt;margin-top:193.75pt;width:333.75pt;height:280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" filled="f" stroked="f" strokeweight=".5pt">
            <v:textbox style="mso-next-textbox:#_x0000_s1029">
              <w:txbxContent>
                <w:p w:rsidR="00011B34" w:rsidRDefault="00011B34" w:rsidP="00422CD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  <w:p w:rsidR="00E33481" w:rsidRPr="00422CDF" w:rsidRDefault="00422CDF" w:rsidP="00422CD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Унылая пора! Очей очарованье!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Приятна мне твоя прощальная краса —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Люблю я пышное природы увяданье,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В багрец и в золото одетые леса,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В их сенях ветра шум и свежее дыханье,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И мглой волнистою покрыты небеса,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И редкий солнца луч, и первые морозы,</w:t>
                  </w:r>
                  <w:r w:rsidRPr="00422CD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  <w:t>И отдаленные седой зимы угрозы.</w:t>
                  </w:r>
                </w:p>
                <w:p w:rsidR="00422CDF" w:rsidRPr="00422CDF" w:rsidRDefault="00422CDF" w:rsidP="00422CDF">
                  <w:pPr>
                    <w:spacing w:after="0" w:line="360" w:lineRule="auto"/>
                    <w:jc w:val="right"/>
                    <w:rPr>
                      <w:rFonts w:ascii="Century Schoolbook" w:hAnsi="Century Schoolbook" w:cs="Times New Roman"/>
                      <w:b/>
                      <w:i/>
                      <w:sz w:val="32"/>
                      <w:szCs w:val="32"/>
                    </w:rPr>
                  </w:pPr>
                  <w:r w:rsidRPr="00422CDF">
                    <w:rPr>
                      <w:rFonts w:ascii="Century Schoolbook" w:hAnsi="Century Schoolbook" w:cs="Times New Roman"/>
                      <w:b/>
                      <w:i/>
                      <w:sz w:val="32"/>
                      <w:szCs w:val="32"/>
                    </w:rPr>
                    <w:t>(А.С. Пушкин)</w:t>
                  </w:r>
                </w:p>
                <w:p w:rsidR="00E02CBE" w:rsidRPr="0074781E" w:rsidRDefault="00E02CBE" w:rsidP="00115383">
                  <w:pPr>
                    <w:spacing w:after="0" w:line="240" w:lineRule="auto"/>
                    <w:jc w:val="center"/>
                    <w:rPr>
                      <w:rFonts w:ascii="Century Schoolbook" w:hAnsi="Century Schoolbook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</w:p>
                <w:p w:rsidR="00E02CBE" w:rsidRPr="00E02CBE" w:rsidRDefault="00E02CBE" w:rsidP="00566306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3481" w:rsidRPr="00115383" w:rsidRDefault="00E33481" w:rsidP="001153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3481" w:rsidRPr="00115383" w:rsidRDefault="00E33481" w:rsidP="001153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C0F03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-6864350</wp:posOffset>
            </wp:positionH>
            <wp:positionV relativeFrom="paragraph">
              <wp:posOffset>3336925</wp:posOffset>
            </wp:positionV>
            <wp:extent cx="6324600" cy="3962400"/>
            <wp:effectExtent l="0" t="0" r="0" b="0"/>
            <wp:wrapNone/>
            <wp:docPr id="19" name="Рисунок 9" descr="C:\Users\user\Desktop\700йз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00йз0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307">
        <w:rPr>
          <w:noProof/>
          <w:lang w:eastAsia="ru-RU"/>
        </w:rPr>
        <w:pict>
          <v:shape id="Поле 9" o:spid="_x0000_s1028" type="#_x0000_t202" style="position:absolute;margin-left:-501.75pt;margin-top:465pt;width:574.5pt;height:286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" filled="f" stroked="f" strokeweight=".5pt">
            <v:textbox style="mso-next-textbox:#Поле 9">
              <w:txbxContent>
                <w:p w:rsidR="00011B34" w:rsidRPr="00011B34" w:rsidRDefault="00011B34" w:rsidP="00AC0F03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</w:pPr>
                </w:p>
                <w:p w:rsidR="00E02CBE" w:rsidRDefault="00566306" w:rsidP="00AC0F03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olor w:val="FF0000"/>
                      <w:sz w:val="48"/>
                      <w:szCs w:val="48"/>
                    </w:rPr>
                  </w:pPr>
                  <w:r w:rsidRPr="00566306">
                    <w:rPr>
                      <w:rFonts w:ascii="Arial" w:hAnsi="Arial" w:cs="Arial"/>
                      <w:b/>
                      <w:color w:val="FF0000"/>
                      <w:sz w:val="48"/>
                      <w:szCs w:val="48"/>
                    </w:rPr>
                    <w:t>ОТ РЕДАКЦИИ</w:t>
                  </w:r>
                </w:p>
                <w:p w:rsidR="00011B34" w:rsidRPr="00011B34" w:rsidRDefault="00011B34" w:rsidP="00AC0F03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</w:p>
                <w:p w:rsidR="005A119E" w:rsidRPr="005A119E" w:rsidRDefault="005A119E" w:rsidP="005A119E">
                  <w:pPr>
                    <w:jc w:val="both"/>
                    <w:rPr>
                      <w:rFonts w:ascii="Century Schoolbook" w:hAnsi="Century Schoolbook"/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5A119E">
                    <w:rPr>
                      <w:rFonts w:ascii="Century Schoolbook" w:hAnsi="Century Schoolbook"/>
                      <w:b/>
                      <w:i/>
                      <w:color w:val="000000"/>
                      <w:sz w:val="24"/>
                      <w:szCs w:val="24"/>
                    </w:rPr>
                    <w:t xml:space="preserve">Осень - самое одухотворённое время года. Если вы посмотрите сборник любого поэта – стихов об осени, как правило, окажется больше других. Это абсолютно уникально. Именно это переживание хрупкости, недолговечности, непрочности так нравится в осени. Не говоря о том, насколько осень красива. Насколько в ней присутствует внутренняя драматичность, которая отсутствует в лете. Летом все прекрасно: лазурные небеса, солнце, зелень. В осени же есть драма, есть интрига. Она показывает нам контраст между серым небом и красной, золотой, коричневой листвой. Насколько прекрасны солнечные и погожие осенние дни! Когда все сверкает, все переливается, когда лучи солнца не знойные и не жгучи! Дышится легко! Дышится свежо! </w:t>
                  </w:r>
                </w:p>
                <w:p w:rsidR="005A119E" w:rsidRPr="005A119E" w:rsidRDefault="005A119E" w:rsidP="005A119E">
                  <w:pPr>
                    <w:jc w:val="both"/>
                    <w:rPr>
                      <w:rFonts w:ascii="Century Schoolbook" w:hAnsi="Century Schoolbook"/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5A119E">
                    <w:rPr>
                      <w:rFonts w:ascii="Century Schoolbook" w:hAnsi="Century Schoolbook"/>
                      <w:b/>
                      <w:i/>
                      <w:color w:val="000000"/>
                      <w:sz w:val="24"/>
                      <w:szCs w:val="24"/>
                    </w:rPr>
                    <w:t>Есть известное выражение: «У природы нет плохой погоды». Если задуматься, так и есть. Счастье к нам приходит независимо от какого-либо дня, года или сезона. Так давайте наслаждаться этой «золотой» порой!</w:t>
                  </w:r>
                </w:p>
                <w:p w:rsidR="00115383" w:rsidRPr="00D45E53" w:rsidRDefault="00115383" w:rsidP="00D45E53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35307">
        <w:rPr>
          <w:noProof/>
          <w:lang w:eastAsia="ru-RU"/>
        </w:rPr>
        <w:pict>
          <v:shape id="_x0000_s1030" type="#_x0000_t202" style="position:absolute;margin-left:-303.7pt;margin-top:157.35pt;width:376.45pt;height:58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" filled="f" stroked="f">
            <v:textbox style="mso-next-textbox:#_x0000_s1030">
              <w:txbxContent>
                <w:p w:rsidR="0094308C" w:rsidRPr="002C3D74" w:rsidRDefault="0094308C" w:rsidP="004631AD">
                  <w:pPr>
                    <w:jc w:val="right"/>
                    <w:rPr>
                      <w:rFonts w:ascii="Book Antiqua" w:hAnsi="Book Antiqua" w:cs="Arabic Typesetting"/>
                      <w:b/>
                      <w:sz w:val="36"/>
                      <w:szCs w:val="44"/>
                    </w:rPr>
                  </w:pPr>
                  <w:r w:rsidRPr="002C3D74">
                    <w:rPr>
                      <w:rFonts w:ascii="Book Antiqua" w:hAnsi="Book Antiqua" w:cs="Times New Roman"/>
                      <w:b/>
                      <w:sz w:val="36"/>
                      <w:szCs w:val="44"/>
                    </w:rPr>
                    <w:t>Газета</w:t>
                  </w:r>
                  <w:r w:rsidR="00422CDF">
                    <w:rPr>
                      <w:rFonts w:ascii="Book Antiqua" w:hAnsi="Book Antiqua" w:cs="Times New Roman"/>
                      <w:b/>
                      <w:sz w:val="36"/>
                      <w:szCs w:val="44"/>
                    </w:rPr>
                    <w:t xml:space="preserve"> </w:t>
                  </w:r>
                  <w:r w:rsidRPr="002C3D74">
                    <w:rPr>
                      <w:rFonts w:ascii="Book Antiqua" w:hAnsi="Book Antiqua" w:cs="Times New Roman"/>
                      <w:b/>
                      <w:sz w:val="36"/>
                      <w:szCs w:val="44"/>
                    </w:rPr>
                    <w:t>ГБОУПО</w:t>
                  </w:r>
                  <w:r w:rsidR="00011B34">
                    <w:rPr>
                      <w:rFonts w:ascii="Book Antiqua" w:hAnsi="Book Antiqua" w:cs="Times New Roman"/>
                      <w:b/>
                      <w:sz w:val="36"/>
                      <w:szCs w:val="44"/>
                    </w:rPr>
                    <w:t xml:space="preserve"> </w:t>
                  </w:r>
                  <w:r w:rsidRPr="002C3D74">
                    <w:rPr>
                      <w:rFonts w:ascii="Book Antiqua" w:hAnsi="Book Antiqua" w:cs="Arabic Typesetting"/>
                      <w:b/>
                      <w:sz w:val="36"/>
                      <w:szCs w:val="44"/>
                    </w:rPr>
                    <w:t>«</w:t>
                  </w:r>
                  <w:r w:rsidRPr="002C3D74">
                    <w:rPr>
                      <w:rFonts w:ascii="Book Antiqua" w:hAnsi="Book Antiqua" w:cs="Times New Roman"/>
                      <w:b/>
                      <w:sz w:val="36"/>
                      <w:szCs w:val="44"/>
                    </w:rPr>
                    <w:t>СТЭТ</w:t>
                  </w:r>
                  <w:r w:rsidRPr="002C3D74">
                    <w:rPr>
                      <w:rFonts w:ascii="Book Antiqua" w:hAnsi="Book Antiqua" w:cs="Arabic Typesetting"/>
                      <w:b/>
                      <w:sz w:val="36"/>
                      <w:szCs w:val="44"/>
                    </w:rPr>
                    <w:t>»</w:t>
                  </w:r>
                </w:p>
              </w:txbxContent>
            </v:textbox>
          </v:shape>
        </w:pict>
      </w:r>
      <w:r w:rsidR="00730FD8">
        <w:rPr>
          <w:noProof/>
          <w:lang w:eastAsia="ru-RU"/>
        </w:rPr>
        <w:br w:type="page"/>
      </w:r>
    </w:p>
    <w:p w:rsidR="003B3376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-19188</wp:posOffset>
            </wp:positionH>
            <wp:positionV relativeFrom="paragraph">
              <wp:posOffset>36830</wp:posOffset>
            </wp:positionV>
            <wp:extent cx="2486797" cy="1666875"/>
            <wp:effectExtent l="19050" t="0" r="8753" b="0"/>
            <wp:wrapNone/>
            <wp:docPr id="12" name="Рисунок 5" descr="C:\Users\user\Desktop\42_1-768x512-370x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2_1-768x512-370x2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97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307" w:rsidRPr="00935307">
        <w:rPr>
          <w:noProof/>
          <w:lang w:eastAsia="ru-RU"/>
        </w:rPr>
        <w:pict>
          <v:roundrect id="Скругленный прямоугольник 2" o:spid="_x0000_s1031" style="position:absolute;left:0;text-align:left;margin-left:.05pt;margin-top:-42.1pt;width:564pt;height:33pt;z-index:251663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Скругленный прямоугольник 2">
              <w:txbxContent>
                <w:p w:rsidR="00F7404E" w:rsidRPr="002C023D" w:rsidRDefault="00F95E11" w:rsidP="002C023D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>Студенческая жизнь</w:t>
                  </w:r>
                  <w:r w:rsidR="000F2DD0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C55AE9"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 </w:t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E54745" w:rsidRPr="00FC53B3">
                    <w:rPr>
                      <w:rFonts w:ascii="Gagalin" w:hAnsi="Gagalin" w:cs="Times New Roman"/>
                      <w:sz w:val="36"/>
                      <w:szCs w:val="36"/>
                    </w:rPr>
                    <w:t>2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="003B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55AE9" w:rsidRPr="00C55AE9" w:rsidRDefault="003B3376" w:rsidP="00676BD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C55AE9" w:rsidRPr="00C55AE9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ПОГОВОРИМ О ПРАЗДНИКЕ</w:t>
      </w:r>
      <w:r w:rsidR="00C55AE9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: </w:t>
      </w:r>
      <w:r w:rsidR="00C55AE9" w:rsidRPr="00C55AE9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ДЕНЬ НАРОДНОГО ЕДИНСТВА</w:t>
      </w:r>
    </w:p>
    <w:p w:rsidR="00C55AE9" w:rsidRDefault="00C55AE9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76BD2" w:rsidRDefault="00C55AE9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Праздник был учрежден Федеральным Законом «О внесении в статью </w:t>
      </w:r>
    </w:p>
    <w:p w:rsidR="00676BD2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Федерального закона «О днях воинской славы (победных днях)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6BD2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Р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оссии», подписанным в декабре 2004 года президентом России </w:t>
      </w:r>
    </w:p>
    <w:p w:rsidR="00676BD2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Владимиром Путиным.</w:t>
      </w:r>
      <w:r w:rsidR="00751BF1" w:rsidRPr="0044018B">
        <w:rPr>
          <w:color w:val="000000"/>
          <w:sz w:val="24"/>
          <w:szCs w:val="24"/>
          <w:shd w:val="clear" w:color="auto" w:fill="FFFFFF"/>
        </w:rPr>
        <w:t xml:space="preserve">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Впервые в России этот новый всенародный </w:t>
      </w:r>
    </w:p>
    <w:p w:rsidR="00676BD2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праздник отмечался 4 ноября 2005 года.</w:t>
      </w:r>
      <w:r w:rsidR="00630ACF" w:rsidRPr="0044018B">
        <w:rPr>
          <w:color w:val="000000"/>
          <w:sz w:val="24"/>
          <w:szCs w:val="24"/>
          <w:shd w:val="clear" w:color="auto" w:fill="FFFFFF"/>
        </w:rPr>
        <w:t xml:space="preserve"> Ден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ь народного единства был </w:t>
      </w:r>
    </w:p>
    <w:p w:rsidR="00676BD2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учрежден в память о событиях 1612 года, когда народное ополчение </w:t>
      </w:r>
    </w:p>
    <w:p w:rsidR="00676BD2" w:rsidRDefault="00676BD2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 предводительством Кузьмы Минина и Дмитрия Пожарского </w:t>
      </w:r>
    </w:p>
    <w:p w:rsidR="00676BD2" w:rsidRDefault="00751BF1" w:rsidP="00676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освободило Москву от польских интервентов. Исторически этот </w:t>
      </w:r>
      <w:r w:rsidR="00676B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праздник связан с окончанием Смутного времени в России в XVII </w:t>
      </w:r>
      <w:r w:rsidR="00676B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веке. Смутное время — период со смерти в 1584 году царя Ивана Грозного и до 1613 года, когда на русском престоле воцарился первый из династии Романовых, — было эпохой глубокого кризиса Московского государства, вызванного пресечением царской династии Рюриковичей. Династический кризис вскоре перерос в национально-государственный. Единое русское государство распалось, появились многочисленные самозванцы. Повсеместные грабежи, разбой, воровство, мздоимство, повальное пьянство поразили страну.</w:t>
      </w:r>
      <w:r w:rsidR="00630ACF" w:rsidRPr="0044018B">
        <w:rPr>
          <w:color w:val="000000"/>
          <w:sz w:val="24"/>
          <w:szCs w:val="24"/>
          <w:shd w:val="clear" w:color="auto" w:fill="FFFFFF"/>
        </w:rPr>
        <w:t xml:space="preserve"> </w:t>
      </w:r>
      <w:r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Многим современникам Смуты казалось, что произошло окончательное разорение «пресветлого московского царства». </w:t>
      </w:r>
    </w:p>
    <w:p w:rsidR="00AE1B0F" w:rsidRDefault="00676BD2" w:rsidP="00AE1B0F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751BF1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Власть в Москве узурпировала «семибоярщина» во главе с князем Федором Мстиславским, пустившая в Кремль польские войска с намерением посадить на русский престол католического королевича Владислава.</w:t>
      </w:r>
      <w:r w:rsidR="0044018B">
        <w:rPr>
          <w:color w:val="000000"/>
          <w:shd w:val="clear" w:color="auto" w:fill="FFFFFF"/>
        </w:rPr>
        <w:t xml:space="preserve"> 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это тяжелое для России время патриарх Гермоген призвал русский народ встать на защиту православия и изгнать польских захватчиков из Москвы. «Пора положить душу свою за Дом Пресвятой Богородицы!» — писал патриарх. Его призыв был подхвачен русскими людьми. Началось широкое патриотическое движение за освобождение столицы от поляков. Первое народное (земское) ополчение возглавил рязанский воевода Прокопий Ляпунов. Но из-за распрей между дворянами и казаками, которые по ложному обвинению убили воеводу, ополчение распалось. Преждевременно начавшееся в Москве 19 марта 1611 года антипольское восстание потерпело поражение.</w:t>
      </w:r>
      <w:r w:rsidR="0044018B">
        <w:rPr>
          <w:color w:val="000000"/>
          <w:shd w:val="clear" w:color="auto" w:fill="FFFFFF"/>
        </w:rPr>
        <w:t xml:space="preserve"> </w:t>
      </w:r>
    </w:p>
    <w:p w:rsidR="00AE1B0F" w:rsidRDefault="00AE1B0F" w:rsidP="00AE1B0F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сентябре 1611 года «торговый человек»,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«Православные люди, похотим помочь Московскому государству, не пожалеем животов наших, да не токмо животов —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дело».</w:t>
      </w:r>
      <w:r w:rsidR="0044018B">
        <w:rPr>
          <w:color w:val="000000"/>
          <w:shd w:val="clear" w:color="auto" w:fill="FFFFFF"/>
        </w:rPr>
        <w:t xml:space="preserve"> </w:t>
      </w:r>
    </w:p>
    <w:p w:rsidR="00AE1B0F" w:rsidRDefault="00AE1B0F" w:rsidP="00AE1B0F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призыву Минина горожане добровольно давали на создание земского ополчения «третью деньгу». Но добровольных взносов было недостаточно. Поэтому был объявлен принудительный сбор «пятой деньги»: каждый должен был внести в казну ополчения пятую часть своих доходов на жалованье служилым людям.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«выборным человеком всею землею». Так во главе второго земского ополчения стали два человека, избранные народом и облеченные его полным доверием.</w:t>
      </w:r>
      <w:r w:rsidR="0044018B">
        <w:rPr>
          <w:color w:val="000000"/>
          <w:shd w:val="clear" w:color="auto" w:fill="FFFFFF"/>
        </w:rPr>
        <w:t xml:space="preserve"> </w:t>
      </w:r>
    </w:p>
    <w:p w:rsidR="00AE1B0F" w:rsidRDefault="00AE1B0F" w:rsidP="00AE1B0F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 знамена Пожарского и Минина собралось огромное по тому времени войско — более 10 тысяч служилых поместных людей, до трех тысяч казаков, более тысячи стрельцов и множество «даточных людей» из крестьян.</w:t>
      </w:r>
      <w:r w:rsidR="0044018B">
        <w:rPr>
          <w:color w:val="000000"/>
          <w:shd w:val="clear" w:color="auto" w:fill="FFFFFF"/>
        </w:rPr>
        <w:t xml:space="preserve"> </w:t>
      </w:r>
    </w:p>
    <w:p w:rsidR="00AE1B0F" w:rsidRDefault="00AE1B0F" w:rsidP="00AE1B0F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 всенародном ополчении, в освобождении Русской земли от иноземных захватчиков участвовали представители всех сословий и всех народов, входивших в состав русской державы.</w:t>
      </w:r>
      <w:r w:rsidR="0044018B">
        <w:rPr>
          <w:color w:val="000000"/>
          <w:shd w:val="clear" w:color="auto" w:fill="FFFFFF"/>
        </w:rPr>
        <w:t xml:space="preserve"> </w:t>
      </w:r>
    </w:p>
    <w:p w:rsidR="00426B4D" w:rsidRDefault="00AE1B0F" w:rsidP="00AE1B0F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чудотворной иконой Казанской Божией Матери, явленной в 1579 году, Нижегородское земское ополчение сумело 4 ноября 1612 года взять штурмом Китай-город и изгнать поляков из Москвы.</w:t>
      </w:r>
      <w:r w:rsidR="0044018B" w:rsidRPr="004401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Эта победа послужила мощным импульсом для возрождения российского государства. А икона стала предметом особого почитания.</w:t>
      </w:r>
      <w:r w:rsidR="0044018B">
        <w:rPr>
          <w:color w:val="000000"/>
          <w:shd w:val="clear" w:color="auto" w:fill="FFFFFF"/>
        </w:rPr>
        <w:t xml:space="preserve"> </w:t>
      </w:r>
    </w:p>
    <w:p w:rsidR="0013386A" w:rsidRDefault="0013386A" w:rsidP="002D59BA">
      <w:pPr>
        <w:spacing w:after="0"/>
      </w:pPr>
    </w:p>
    <w:p w:rsidR="004C1B6B" w:rsidRDefault="004C1B6B" w:rsidP="002D59BA">
      <w:pPr>
        <w:spacing w:after="0"/>
      </w:pPr>
    </w:p>
    <w:p w:rsidR="004C1B6B" w:rsidRDefault="00935307" w:rsidP="002D59BA">
      <w:pPr>
        <w:spacing w:after="0"/>
      </w:pPr>
      <w:r>
        <w:rPr>
          <w:noProof/>
          <w:lang w:eastAsia="ru-RU"/>
        </w:rPr>
        <w:lastRenderedPageBreak/>
        <w:pict>
          <v:shape id="Поле 18" o:spid="_x0000_s1036" type="#_x0000_t202" style="position:absolute;margin-left:343.8pt;margin-top:9.35pt;width:214.25pt;height:32.8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" filled="f" stroked="f">
            <v:textbox style="mso-next-textbox:#Поле 18">
              <w:txbxContent>
                <w:p w:rsidR="00600248" w:rsidRDefault="001E7C14" w:rsidP="001E7C14">
                  <w:pPr>
                    <w:spacing w:after="0" w:line="240" w:lineRule="auto"/>
                    <w:jc w:val="right"/>
                    <w:rPr>
                      <w:rFonts w:ascii="Playfair Display SC Black" w:hAnsi="Playfair Display SC Black" w:cs="Times New Roman"/>
                      <w:b/>
                      <w:noProof/>
                      <w:color w:val="FF0000"/>
                      <w:sz w:val="48"/>
                      <w:szCs w:val="56"/>
                    </w:rPr>
                  </w:pPr>
                  <w:r w:rsidRPr="00B809F9">
                    <w:rPr>
                      <w:rFonts w:ascii="Playfair Display SC Black" w:hAnsi="Playfair Display SC Black" w:cs="Times New Roman"/>
                      <w:b/>
                      <w:noProof/>
                      <w:color w:val="FF0000"/>
                      <w:sz w:val="48"/>
                      <w:szCs w:val="56"/>
                    </w:rPr>
                    <w:t>Хроника событий</w:t>
                  </w:r>
                </w:p>
                <w:p w:rsidR="000F4971" w:rsidRPr="00B809F9" w:rsidRDefault="000F4971" w:rsidP="001E7C14">
                  <w:pPr>
                    <w:spacing w:after="0" w:line="240" w:lineRule="auto"/>
                    <w:jc w:val="right"/>
                    <w:rPr>
                      <w:rFonts w:ascii="Playfair Display SC Black" w:hAnsi="Playfair Display SC Black"/>
                      <w:b/>
                      <w:noProof/>
                      <w:color w:val="FF0000"/>
                      <w:sz w:val="48"/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17" o:spid="_x0000_s1035" style="position:absolute;margin-left:-.7pt;margin-top:-33.85pt;width:564pt;height:33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Скругленный прямоугольник 17">
              <w:txbxContent>
                <w:p w:rsidR="00FC53B3" w:rsidRPr="002C023D" w:rsidRDefault="00F95E11" w:rsidP="00FC53B3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>Студенческая жизнь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C53B3">
                    <w:rPr>
                      <w:rFonts w:ascii="Gagalin" w:hAnsi="Gagalin" w:cs="Times New Roman"/>
                      <w:sz w:val="36"/>
                      <w:szCs w:val="36"/>
                    </w:rPr>
                    <w:t>3</w:t>
                  </w:r>
                </w:p>
              </w:txbxContent>
            </v:textbox>
          </v:roundrect>
        </w:pict>
      </w:r>
    </w:p>
    <w:p w:rsidR="00DA4167" w:rsidRDefault="00A525E2" w:rsidP="00DA4167">
      <w:pPr>
        <w:tabs>
          <w:tab w:val="left" w:pos="7305"/>
        </w:tabs>
      </w:pPr>
      <w:r>
        <w:tab/>
      </w:r>
      <w:r>
        <w:tab/>
      </w:r>
    </w:p>
    <w:p w:rsidR="000F4971" w:rsidRPr="000F4971" w:rsidRDefault="000F4971" w:rsidP="00651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FC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5195080</wp:posOffset>
            </wp:positionH>
            <wp:positionV relativeFrom="paragraph">
              <wp:posOffset>638810</wp:posOffset>
            </wp:positionV>
            <wp:extent cx="1793730" cy="2387600"/>
            <wp:effectExtent l="19050" t="0" r="0" b="0"/>
            <wp:wrapNone/>
            <wp:docPr id="9" name="Рисунок 14" descr="https://sun9-68.userapi.com/n9_q_8Gf_Ny9tFbs5-tC1wdPQL0BStlcZOUUmQ/FHINrDIn3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8.userapi.com/n9_q_8Gf_Ny9tFbs5-tC1wdPQL0BStlcZOUUmQ/FHINrDIn3S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3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27.10</w:t>
      </w:r>
      <w:r w:rsidRPr="00107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.2020</w:t>
      </w:r>
      <w:r w:rsidR="00107FC4" w:rsidRPr="00107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вторая группа старшекурсников из группы ТК 9-10 демонстрировала свои Индивидуальные проекты перед группами первого курса!!!</w:t>
      </w:r>
      <w:r w:rsidRPr="006516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4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ЛУЧШЕ ОДИН РАЗ УВИДЕТЬ, чем СТО РАЗ УСЛЫШАТЬ!!!</w:t>
      </w:r>
      <w:r w:rsidRPr="000F4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теперь работа над проектами</w:t>
      </w:r>
      <w:r w:rsidRPr="000F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защита у первокурсников точно пройдет на отлично!!!</w:t>
      </w:r>
    </w:p>
    <w:p w:rsidR="000B2869" w:rsidRDefault="000F4971" w:rsidP="006516CD">
      <w:pPr>
        <w:tabs>
          <w:tab w:val="left" w:pos="7305"/>
        </w:tabs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-1270</wp:posOffset>
            </wp:positionV>
            <wp:extent cx="1790700" cy="2374900"/>
            <wp:effectExtent l="19050" t="0" r="0" b="0"/>
            <wp:wrapNone/>
            <wp:docPr id="11" name="Рисунок 11" descr="https://sun9-68.userapi.com/Ko6x-rxwpt8wRjOmx8eDe05EkEwdBAmwjHA8kg/O5A2uLunv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8.userapi.com/Ko6x-rxwpt8wRjOmx8eDe05EkEwdBAmwjHA8kg/O5A2uLunvF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-1905</wp:posOffset>
            </wp:positionV>
            <wp:extent cx="1784350" cy="2370455"/>
            <wp:effectExtent l="19050" t="0" r="6350" b="0"/>
            <wp:wrapNone/>
            <wp:docPr id="7" name="Рисунок 8" descr="https://sun9-53.userapi.com/IqI9rGTcfjP0sb88dEbUQDyqV9QVia0d1uaUXA/K2IWeWUcn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3.userapi.com/IqI9rGTcfjP0sb88dEbUQDyqV9QVia0d1uaUXA/K2IWeWUcnX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869" w:rsidRDefault="000B2869"/>
    <w:p w:rsidR="00F66BC2" w:rsidRDefault="00F66BC2"/>
    <w:p w:rsidR="00F66BC2" w:rsidRDefault="00F66BC2" w:rsidP="001A5AB8">
      <w:pPr>
        <w:jc w:val="both"/>
      </w:pPr>
    </w:p>
    <w:p w:rsidR="000F4971" w:rsidRDefault="000F4971" w:rsidP="001A5AB8">
      <w:pPr>
        <w:jc w:val="both"/>
      </w:pPr>
    </w:p>
    <w:p w:rsidR="000F4971" w:rsidRDefault="000F4971" w:rsidP="001A5AB8">
      <w:pPr>
        <w:jc w:val="both"/>
      </w:pPr>
    </w:p>
    <w:p w:rsidR="000F4971" w:rsidRDefault="000F4971" w:rsidP="001A5AB8">
      <w:pPr>
        <w:jc w:val="both"/>
      </w:pPr>
    </w:p>
    <w:p w:rsidR="001A5AB8" w:rsidRDefault="000F4971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37" type="#_x0000_t202" style="position:absolute;left:0;text-align:left;margin-left:.05pt;margin-top:21.6pt;width:558pt;height:73.3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" filled="f" stroked="f">
            <v:textbox>
              <w:txbxContent>
                <w:p w:rsidR="000A6BDF" w:rsidRPr="00EE392F" w:rsidRDefault="001C21A1" w:rsidP="000F49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7FC4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30.10.2020</w:t>
                  </w:r>
                  <w:r w:rsidR="00107FC4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г.</w:t>
                  </w:r>
                  <w:r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наши студенты Дьяченко </w:t>
                  </w:r>
                  <w:r w:rsidR="001D4ED2"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Давид и Федоришин Юрий приняли</w:t>
                  </w:r>
                  <w:r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участие в III Региональном чемпионате профессионального мастерства </w:t>
                  </w:r>
                  <w:r w:rsidR="001D4ED2"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Абилимпикс</w:t>
                  </w:r>
                  <w:r w:rsidR="001D4ED2"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по компетенции "Обработка текста". В качестве экспертов на чемпионате работ</w:t>
                  </w:r>
                  <w:r w:rsidR="001D4ED2"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али</w:t>
                  </w:r>
                  <w:r w:rsidRPr="00EE39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наши преподаватели Маложенская Марина Леонидовна и Ольховская Наталья Михайловна. Пожелаем нашим студентам и экспертам удачи!</w:t>
                  </w:r>
                </w:p>
              </w:txbxContent>
            </v:textbox>
          </v:shape>
        </w:pict>
      </w: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AB8" w:rsidRDefault="00107FC4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324485</wp:posOffset>
            </wp:positionV>
            <wp:extent cx="1236980" cy="2133600"/>
            <wp:effectExtent l="19050" t="0" r="1270" b="0"/>
            <wp:wrapNone/>
            <wp:docPr id="1" name="Рисунок 2" descr="https://sun9-34.userapi.com/tX_tRaMOMR96JScRwayz6Py_k6xPPGj0kSBM7w/lPmaWtUZ5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tX_tRaMOMR96JScRwayz6Py_k6xPPGj0kSBM7w/lPmaWtUZ5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1000760</wp:posOffset>
            </wp:positionH>
            <wp:positionV relativeFrom="paragraph">
              <wp:posOffset>318813</wp:posOffset>
            </wp:positionV>
            <wp:extent cx="4406900" cy="2139272"/>
            <wp:effectExtent l="19050" t="0" r="0" b="0"/>
            <wp:wrapNone/>
            <wp:docPr id="20" name="Рисунок 20" descr="Абилимпикс - Кемеровская область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билимпикс - Кемеровская область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9992" r="2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213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5404722</wp:posOffset>
            </wp:positionH>
            <wp:positionV relativeFrom="paragraph">
              <wp:posOffset>337185</wp:posOffset>
            </wp:positionV>
            <wp:extent cx="1590438" cy="2113080"/>
            <wp:effectExtent l="19050" t="0" r="0" b="0"/>
            <wp:wrapNone/>
            <wp:docPr id="5" name="Рисунок 5" descr="https://sun9-32.userapi.com/ANn_4J_7g410okc2TGx4l5U6WEZSMkfwoJzD7A/DFJ1DVES_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2.userapi.com/ANn_4J_7g410okc2TGx4l5U6WEZSMkfwoJzD7A/DFJ1DVES_j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75" cy="211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075" w:rsidRDefault="00147075" w:rsidP="001E7C1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A5AB8" w:rsidRDefault="006516CD" w:rsidP="001E7C1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7FC4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1201420</wp:posOffset>
            </wp:positionV>
            <wp:extent cx="2940050" cy="2184400"/>
            <wp:effectExtent l="19050" t="0" r="0" b="0"/>
            <wp:wrapNone/>
            <wp:docPr id="3" name="Рисунок 2" descr="https://sun9-8.userapi.com/DrPf8nPIUOAnYzzZQDFPMKg0MjD2VdLRYZrrDA/4OUkXEzj0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DrPf8nPIUOAnYzzZQDFPMKg0MjD2VdLRYZrrDA/4OUkXEzj09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971" w:rsidRPr="00107FC4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1214120</wp:posOffset>
            </wp:positionV>
            <wp:extent cx="2901950" cy="2171700"/>
            <wp:effectExtent l="19050" t="0" r="0" b="0"/>
            <wp:wrapNone/>
            <wp:docPr id="6" name="Рисунок 5" descr="https://sun9-74.userapi.com/7drzujuxb1W6LXCY_ExwleUzAH41P81EjjDd1g/NNqghjcc9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4.userapi.com/7drzujuxb1W6LXCY_ExwleUzAH41P81EjjDd1g/NNqghjcc9W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7F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30.10.2020 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EE392F" w:rsidRPr="00EE3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рамках Международной недели инвесторов, которая одновременно проходит в 100 странах мира группа БУХ 9-9 с преподавателем Дульцевой И.И. поучаствовали в вебинаре «Грамотный инвестор – руководство к действию». Наши студенты узнали, что приумножить деньги непростая задача, у которой нет универсального решения. Организатором Международной недели инвесторов на территории Российской Федерации является Банк России. Вебинары «Грамотный инвестор – руководство к действию» будут проходить до конца 2020 года</w:t>
      </w:r>
    </w:p>
    <w:p w:rsidR="006516CD" w:rsidRDefault="006516CD" w:rsidP="001E7C1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392F" w:rsidRPr="00EE392F" w:rsidRDefault="004C11FE" w:rsidP="001E7C1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83185</wp:posOffset>
            </wp:positionV>
            <wp:extent cx="1180185" cy="1155700"/>
            <wp:effectExtent l="19050" t="0" r="915" b="0"/>
            <wp:wrapNone/>
            <wp:docPr id="32" name="Рисунок 32" descr="Клипарт на прозрачном фоне бухгал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липарт на прозрачном фоне бухгалтер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18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AB8" w:rsidRDefault="001A5AB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3315" w:rsidRDefault="00033315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4598" w:rsidRDefault="00A14598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4598" w:rsidRDefault="006516CD" w:rsidP="001E7C1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53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48" style="position:absolute;left:0;text-align:left;margin-left:.05pt;margin-top:-29.85pt;width:564pt;height:33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_x0000_s1048">
              <w:txbxContent>
                <w:p w:rsidR="00FE416B" w:rsidRPr="002C023D" w:rsidRDefault="00DA4167" w:rsidP="00FE416B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Страничка советов           </w:t>
                  </w:r>
                  <w:r w:rsidR="009B4B08"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 </w:t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FE416B">
                    <w:rPr>
                      <w:rFonts w:ascii="Gagalin" w:hAnsi="Gagalin" w:cs="Times New Roman"/>
                      <w:sz w:val="36"/>
                      <w:szCs w:val="36"/>
                    </w:rPr>
                    <w:t>4</w:t>
                  </w:r>
                </w:p>
              </w:txbxContent>
            </v:textbox>
          </v:roundrect>
        </w:pict>
      </w:r>
    </w:p>
    <w:p w:rsidR="00C36BC1" w:rsidRPr="00A14598" w:rsidRDefault="00EC16B8" w:rsidP="00DA416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 w:rsidRPr="00A1459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СОВЕТЫ</w:t>
      </w:r>
      <w:r w:rsidR="00A1459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: </w:t>
      </w:r>
      <w:r w:rsidR="00A14598" w:rsidRPr="00A14598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КАК СОХРАНИТЬ ЗДОРОВЬЕ В СТУДЕНЧЕСКИЕ ГОДЫ?</w:t>
      </w:r>
    </w:p>
    <w:p w:rsidR="0041675F" w:rsidRDefault="00EB09B5" w:rsidP="0007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Для многих студенческие годы становятся самыми счастливыми, ведь это – сочетание молодости, новизны и впечатлений. Именно на этот период приходятся первые «взрослые» жизненные трудности, первая любовь, первое разочарование… </w:t>
      </w:r>
    </w:p>
    <w:p w:rsidR="00E66837" w:rsidRPr="00A14598" w:rsidRDefault="00EB09B5" w:rsidP="0007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Несколько лет жизнь кипит, экзамены и зачеты сменяются коллективными походами в кино и на дискотеку, а лекции – прогулками под луной. Единственное, на что не хватает времени студентам – подумать о своем здоровье. Им кажется, что таблетки и болячки – удел стариков, поэтому многие получают свой диплом вместе с букетом… Нет, не цветов, а заболеваний. </w:t>
      </w:r>
    </w:p>
    <w:p w:rsidR="00E66837" w:rsidRDefault="00BE1026" w:rsidP="0007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5633084</wp:posOffset>
            </wp:positionH>
            <wp:positionV relativeFrom="paragraph">
              <wp:posOffset>1166495</wp:posOffset>
            </wp:positionV>
            <wp:extent cx="1362075" cy="825500"/>
            <wp:effectExtent l="0" t="0" r="0" b="0"/>
            <wp:wrapNone/>
            <wp:docPr id="2" name="Рисунок 2" descr="http://fevt.ru/_pu/3/565316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vt.ru/_pu/3/56531647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9B5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Здоровье во многом зависит от образа жизни, об этом говорит и Всемирная Организация Здравоохране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ния (ВОЗ). С поступлением в учебное заведение</w:t>
      </w:r>
      <w:r w:rsidR="00EB09B5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ритм жизни молодежи меняется. И не всегда в лучшую сторону.</w:t>
      </w:r>
      <w:r w:rsidR="004167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студентов характерно: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ерегулярное и неправильное питание;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едосыпание;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аленькая физическая активность;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лительное пребывание в душных помещениях;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риобретение вредных привычек (курение, алкоголь и др.);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остоянные стрессы;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ольшая умственная нагрузка, напряжение зрения.</w:t>
      </w:r>
      <w:r w:rsidR="004167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B09B5" w:rsidRPr="00EB09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Вот список основных «врагов» студенческого здоровья, побороть которые не получится, но снизить их влияние на организм можно.</w:t>
      </w:r>
    </w:p>
    <w:p w:rsidR="0041675F" w:rsidRPr="0041675F" w:rsidRDefault="0041675F" w:rsidP="0007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66837" w:rsidRPr="00E22810" w:rsidRDefault="00A14598" w:rsidP="00E66837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</w:pPr>
      <w:r w:rsidRPr="00EB09B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E22810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  <w:t>ПРЕДЛАГАЕМ ПУТИ РЕШЕНИЯ ПРОБЛЕМ СО ЗДОРОВЬЕМ:</w:t>
      </w:r>
    </w:p>
    <w:p w:rsidR="0041675F" w:rsidRPr="0041675F" w:rsidRDefault="0041675F" w:rsidP="00E66837">
      <w:pPr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E66837" w:rsidRPr="00E22810" w:rsidRDefault="00E66837" w:rsidP="00E66837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</w:pPr>
      <w:r w:rsidRPr="00E22810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  <w:t xml:space="preserve">ПИТАНИЕ. </w:t>
      </w:r>
    </w:p>
    <w:p w:rsidR="00E66837" w:rsidRPr="00A14598" w:rsidRDefault="00EB09B5" w:rsidP="00E66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Старайтесь есть чаще. Ведь соляная кислота без еды начинает переваривать слизистую желудка. Не стоит забывать об обеде, пища – это «топливо» не только для тела, но и для мозга. В идеале между приемами пищи должно быть не более 4 часов. Ещё одно очень важное правило – </w:t>
      </w:r>
      <w:hyperlink r:id="rId23" w:history="1">
        <w:r w:rsidR="00E66837" w:rsidRPr="00A14598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никогда не пропускайте завтрак</w:t>
        </w:r>
      </w:hyperlink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!</w:t>
      </w:r>
    </w:p>
    <w:p w:rsidR="00E66837" w:rsidRPr="00A14598" w:rsidRDefault="00E66837" w:rsidP="00E66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Важным моментом является качество питания. Если нет возможности взять еду из дома, попробуйте найти столовую, где есть горячее питание. Тарелка супа стоит не дороже булочки и газированного напитка.</w:t>
      </w:r>
    </w:p>
    <w:p w:rsidR="00E66837" w:rsidRPr="00A14598" w:rsidRDefault="00E66837" w:rsidP="00E66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Если день все-таки прошел на голодный желудок, компенсируйте это нормальным домашним питанием. Кисель и овсяная каша станут настоящим праздником для желудка.</w:t>
      </w:r>
    </w:p>
    <w:p w:rsidR="00E66837" w:rsidRDefault="00E66837" w:rsidP="00E66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стоит забывать о гигиене. Воду и мыло сегодня можно заменить спиртовыми салфетками или антисептическим гелем для рук.</w:t>
      </w:r>
    </w:p>
    <w:p w:rsidR="0041675F" w:rsidRPr="0041675F" w:rsidRDefault="0041675F" w:rsidP="00E66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66837" w:rsidRPr="00E22810" w:rsidRDefault="00E66837" w:rsidP="00E6683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</w:pPr>
      <w:r w:rsidRPr="00E22810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  <w:t>ФИЗИЧЕСКАЯ АКТИВНОСТЬ.</w:t>
      </w:r>
    </w:p>
    <w:p w:rsidR="00A14598" w:rsidRPr="00A14598" w:rsidRDefault="00E66837" w:rsidP="00A14598">
      <w:pPr>
        <w:pStyle w:val="a9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Старайтесь проводить в движении даже короткие перерывы между лекциями, никогда не оставайтесь сидеть за партой во время перерыва.</w:t>
      </w:r>
    </w:p>
    <w:p w:rsidR="00E66837" w:rsidRPr="00A14598" w:rsidRDefault="00935307" w:rsidP="00A14598">
      <w:pPr>
        <w:pStyle w:val="a9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24" w:history="1">
        <w:r w:rsidR="00E66837" w:rsidRPr="00A14598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Следите за осанкой</w:t>
        </w:r>
      </w:hyperlink>
      <w:r w:rsidR="00E66837"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постоянно. Прямая спина – это не только красота, но и нормальная работа легких и кровообращения.</w:t>
      </w:r>
    </w:p>
    <w:p w:rsidR="00A14598" w:rsidRPr="00A14598" w:rsidRDefault="00E66837" w:rsidP="00A14598">
      <w:pPr>
        <w:pStyle w:val="a9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Когда вы много работаете за компьютером или читаете — делайте небольшие перерывы каждые 40 минут; заботьтесь о своих глазах.</w:t>
      </w:r>
    </w:p>
    <w:p w:rsidR="00E66837" w:rsidRPr="00A14598" w:rsidRDefault="00E66837" w:rsidP="00A14598">
      <w:pPr>
        <w:pStyle w:val="a9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забывайте о свежем воздухе. Читать учебный материал и учить можно в парке. Подойдет для этого любая скамья на улице. А самое малое, что можно делать – это проветривать свою комнату как можно чаще.</w:t>
      </w:r>
    </w:p>
    <w:p w:rsidR="00E66837" w:rsidRDefault="00E66837" w:rsidP="00A14598">
      <w:pPr>
        <w:pStyle w:val="a9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Полюбите спорт! Мысль о том, что для этого нужны большие деньги, является всего лишь отговоркой. Сегодня большинство крупных институтов предоставляют своим студентам для занятий спортивные залы и секции. Если таковых нет, достаточно делать самые простые упражнения дома. А потанцевать под любимую музыку – полезно не только для тела, но и для души.</w:t>
      </w:r>
    </w:p>
    <w:p w:rsidR="0041675F" w:rsidRDefault="0041675F" w:rsidP="0041675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41675F" w:rsidRDefault="0041675F" w:rsidP="0041675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41675F" w:rsidRDefault="0041675F" w:rsidP="0041675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A14598" w:rsidRPr="00E22810" w:rsidRDefault="00935307" w:rsidP="00DA416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</w:pPr>
      <w:r w:rsidRPr="00935307">
        <w:rPr>
          <w:rFonts w:ascii="Times New Roman" w:hAnsi="Times New Roman" w:cs="Times New Roman"/>
          <w:noProof/>
          <w:color w:val="0070C0"/>
          <w:sz w:val="26"/>
          <w:szCs w:val="26"/>
          <w:lang w:eastAsia="ru-RU"/>
        </w:rPr>
        <w:lastRenderedPageBreak/>
        <w:pict>
          <v:roundrect id="_x0000_s1052" style="position:absolute;left:0;text-align:left;margin-left:-3.95pt;margin-top:-39.95pt;width:578pt;height:33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A14598" w:rsidRPr="002C023D" w:rsidRDefault="00A14598" w:rsidP="00A14598">
                  <w:pPr>
                    <w:spacing w:after="0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Страничка советов                                                                                                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A67D43">
                    <w:rPr>
                      <w:rFonts w:ascii="Gagalin" w:hAnsi="Gagalin" w:cs="Times New Roman"/>
                      <w:sz w:val="36"/>
                      <w:szCs w:val="36"/>
                    </w:rPr>
                    <w:t xml:space="preserve">  </w:t>
                  </w:r>
                  <w:r w:rsidR="00A67D43">
                    <w:rPr>
                      <w:rFonts w:ascii="Gagalin" w:hAnsi="Gagalin" w:cs="Times New Roman"/>
                      <w:sz w:val="36"/>
                      <w:szCs w:val="36"/>
                    </w:rPr>
                    <w:t xml:space="preserve">        </w:t>
                  </w:r>
                  <w:r w:rsidRPr="00A67D43">
                    <w:rPr>
                      <w:rFonts w:ascii="Gagalin" w:hAnsi="Gagalin" w:cs="Times New Roman"/>
                      <w:sz w:val="36"/>
                      <w:szCs w:val="36"/>
                    </w:rPr>
                    <w:t xml:space="preserve">        </w:t>
                  </w:r>
                  <w:r w:rsidR="00DA4167" w:rsidRPr="00A67D43">
                    <w:rPr>
                      <w:rFonts w:ascii="Gagalin" w:hAnsi="Gagalin" w:cs="Times New Roman"/>
                      <w:sz w:val="36"/>
                      <w:szCs w:val="36"/>
                    </w:rPr>
                    <w:t>5</w:t>
                  </w:r>
                </w:p>
              </w:txbxContent>
            </v:textbox>
          </v:roundrect>
        </w:pict>
      </w:r>
      <w:r w:rsidR="00A14598" w:rsidRPr="00E22810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  <w:t>НЕСКОЛЬКО СЛОВ ОБ ОДЕЖДЕ</w:t>
      </w:r>
    </w:p>
    <w:p w:rsidR="0041675F" w:rsidRPr="0041675F" w:rsidRDefault="0041675F" w:rsidP="00A145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Возможно, кому-то непонятно, каким образом наши брюки, майки или туфли могут повлиять на здоровье. На самом деле одежда имеет большое значение в нашей жизни.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Что любят носить девушки? Узкие брюки, короткие куртки и обувь на высоком каблуке. Возможно, это красиво, но вредно для здоровья. Модницам грозит варикозное расширение вен, заболевания почек и воспаление женских половых органов.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Чего не любят носить парни? Теплую обувь, шапку и зимнее белье под брюками. Варикоза, конечно, у них не будет, но застудить уши и заработать бесплодие они вполне могут.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Еще один частый зимний недуг – это пневмония, осложнения которой могут оставить отпечаток на здоровье на всю оставшуюся жизнь.</w:t>
      </w:r>
    </w:p>
    <w:p w:rsidR="00A14598" w:rsidRPr="005A119E" w:rsidRDefault="005A119E" w:rsidP="005A11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9E">
        <w:rPr>
          <w:rFonts w:ascii="Times New Roman" w:hAnsi="Times New Roman" w:cs="Times New Roman"/>
          <w:color w:val="000000"/>
          <w:sz w:val="24"/>
          <w:szCs w:val="24"/>
        </w:rPr>
        <w:t xml:space="preserve">Что делать? Одеваться по сезону. </w:t>
      </w:r>
      <w:r w:rsidR="00A14598" w:rsidRPr="005A11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в магазине можно найти одежду, которая будет не только модной, но и удобной.</w:t>
      </w:r>
    </w:p>
    <w:p w:rsidR="00074571" w:rsidRPr="00074571" w:rsidRDefault="00074571" w:rsidP="005A11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A14598" w:rsidRPr="00E22810" w:rsidRDefault="0041675F" w:rsidP="00A1459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</w:pPr>
      <w:r w:rsidRPr="00E22810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  <w:t>КАК НЕ СОЙТИ С УМА?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С первых дней обучения информация обрушивается на студентов лавиной. Готовиться к занятиям приходится в ночное время, что приводит к хроническому недосыпанию. Расшатывают психику и стрессовые ситуации (экзамены, зачеты, пересдачи). Ученые говорят о том, что к третьему курсу у многих студентов развивается невроз, а это отрицательно отражается на успеваемости и отношении друг к другу, а также приводит к хроническим стрессам, которые очень негативно сказываются на здоровье. Помимо прочего могут возникнуть две крайности: замкнутость или агрессивность.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К сожалению, психологи есть не во всех учебных заведениях, да и отправиться к нему самостоятельно может не каждый. Что делать?</w:t>
      </w:r>
      <w:r w:rsidR="00BE1026" w:rsidRPr="00BE1026">
        <w:rPr>
          <w:noProof/>
          <w:color w:val="0070C0"/>
          <w:sz w:val="26"/>
          <w:szCs w:val="26"/>
        </w:rPr>
        <w:t xml:space="preserve"> 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Нужно чередовать умственную нагрузку с другими делами. Мозг не может находиться в активном состоянии долгое время, постепенно он утомляется. Отвлеклись на еду – уже хорошо, удалось поспать 15 минут – еще лучше. В это время отдыхает и разум, и глаза.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Планируйте свое время и не оставляйте много долгов на конец сессии. Все это для того, чтобы всегда высыпаться. При недостатке сна качество обучения (и жизни) снижается в разы.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И опять хочется напомнить о спорте. Физическая активность заставляет кровь двигаться по телу, доставляя кислород ко всем важным органам, особенно к мозгу.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Несколько слов о том, чего не стоит делать: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Отвлекаться на просмотр телевизора. За этим занятием не отдыхают ни глаза, ни мозг.</w:t>
      </w:r>
    </w:p>
    <w:p w:rsidR="005A119E" w:rsidRPr="005A119E" w:rsidRDefault="005A119E" w:rsidP="005A119E">
      <w:pPr>
        <w:pStyle w:val="ab"/>
        <w:spacing w:before="0" w:beforeAutospacing="0" w:after="0" w:afterAutospacing="0"/>
        <w:jc w:val="both"/>
        <w:rPr>
          <w:color w:val="000000"/>
        </w:rPr>
      </w:pPr>
      <w:r w:rsidRPr="005A119E">
        <w:rPr>
          <w:color w:val="000000"/>
        </w:rPr>
        <w:t>Расслабляться при помощи алкоголя, сигарет или наркотиков. Об этом поподробнее…</w:t>
      </w:r>
    </w:p>
    <w:p w:rsidR="00074571" w:rsidRPr="00074571" w:rsidRDefault="00074571" w:rsidP="005A11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A14598" w:rsidRPr="00E22810" w:rsidRDefault="0041675F" w:rsidP="00A1459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</w:pPr>
      <w:r w:rsidRPr="00E22810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/>
        </w:rPr>
        <w:t>АЛКОГОЛЬ И СИГАРЕТЫ – РАЗВЛЕЧЕНИЕ?</w:t>
      </w:r>
    </w:p>
    <w:p w:rsidR="005A119E" w:rsidRPr="005A119E" w:rsidRDefault="005A119E" w:rsidP="005A119E">
      <w:pPr>
        <w:pStyle w:val="ab"/>
        <w:spacing w:before="0" w:beforeAutospacing="0" w:after="0" w:afterAutospacing="0"/>
        <w:rPr>
          <w:color w:val="000000"/>
        </w:rPr>
      </w:pPr>
      <w:r w:rsidRPr="005A119E">
        <w:rPr>
          <w:color w:val="000000"/>
        </w:rPr>
        <w:t>О том, что спирт и табак – вред, мы знаем со школьной скамьи, однако останавливает это не всех. Статистика говорит, что к концу учебы курят 25% студентов, хотя на первом курсе эта цифра в 2,5 раза меньше. Немного подругому обстоит дело с алкоголем. По некоторым данным, спиртное употребляют до 70% студентов. К сожалению, есть среди студентов и те, кто употребляет наркотики.</w:t>
      </w:r>
    </w:p>
    <w:p w:rsidR="005A119E" w:rsidRPr="005A119E" w:rsidRDefault="005A119E" w:rsidP="005A119E">
      <w:pPr>
        <w:pStyle w:val="ab"/>
        <w:spacing w:before="0" w:beforeAutospacing="0" w:after="0" w:afterAutospacing="0"/>
        <w:rPr>
          <w:color w:val="000000"/>
        </w:rPr>
      </w:pPr>
      <w:r w:rsidRPr="005A119E">
        <w:rPr>
          <w:color w:val="000000"/>
        </w:rPr>
        <w:t>Зачем? Для одних – это способ расслабиться, для других – дань моде, для третьих – любопытство. И в большинстве случаев на решение попробовать влияет окружение.</w:t>
      </w:r>
    </w:p>
    <w:p w:rsidR="005A119E" w:rsidRPr="005A119E" w:rsidRDefault="00BE1026" w:rsidP="005A119E">
      <w:pPr>
        <w:pStyle w:val="ab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263525</wp:posOffset>
            </wp:positionV>
            <wp:extent cx="7588250" cy="2768600"/>
            <wp:effectExtent l="19050" t="0" r="0" b="0"/>
            <wp:wrapNone/>
            <wp:docPr id="26" name="Рисунок 26" descr="Рамки осенние листья для фото и текстов (PNG, вектор, клипар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мки осенние листья для фото и текстов (PNG, вектор, клипарт)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19E" w:rsidRPr="005A119E">
        <w:rPr>
          <w:color w:val="000000"/>
        </w:rPr>
        <w:t>Один единственный раз может привести к серьезной зависимости. Подумайте о последствиях! Лет через 20 вы станете злостным курильщиком или алкоголиком. А с наркотиками вообще долго не проживете!</w:t>
      </w:r>
    </w:p>
    <w:p w:rsidR="005A119E" w:rsidRPr="005A119E" w:rsidRDefault="005A119E" w:rsidP="005A119E">
      <w:pPr>
        <w:pStyle w:val="ab"/>
        <w:spacing w:before="0" w:beforeAutospacing="0" w:after="0" w:afterAutospacing="0"/>
        <w:rPr>
          <w:color w:val="000000"/>
        </w:rPr>
      </w:pPr>
      <w:r w:rsidRPr="005A119E">
        <w:rPr>
          <w:color w:val="000000"/>
        </w:rPr>
        <w:t>Вам нужно расслабиться? Займитесь спортом! Если вы думаете, что курить и пить – круто, то очень заблуждаетесь. Не стоит геройствовать и доказывать что-то кому-то. Запомните, это не вам слабо попробовать, это им слабо бросить!</w:t>
      </w:r>
    </w:p>
    <w:p w:rsidR="005A119E" w:rsidRDefault="005A119E" w:rsidP="005A119E">
      <w:pPr>
        <w:pStyle w:val="ab"/>
        <w:spacing w:before="0" w:beforeAutospacing="0" w:after="0" w:afterAutospacing="0"/>
        <w:rPr>
          <w:color w:val="000000"/>
        </w:rPr>
      </w:pPr>
      <w:r w:rsidRPr="005A119E">
        <w:rPr>
          <w:color w:val="000000"/>
        </w:rPr>
        <w:t>Подводя итог выше сказанного, хочется процитировать древнегреческого философа Сократа:« Здоровье – не все, но все без здоровья ничто!» Берегите себя, наши дорогие студенты!</w:t>
      </w:r>
    </w:p>
    <w:p w:rsidR="005A119E" w:rsidRPr="00EE392F" w:rsidRDefault="005A119E" w:rsidP="005A119E">
      <w:pPr>
        <w:pStyle w:val="ab"/>
        <w:spacing w:before="0" w:beforeAutospacing="0" w:after="0" w:afterAutospacing="0"/>
        <w:rPr>
          <w:color w:val="000000"/>
        </w:rPr>
      </w:pPr>
    </w:p>
    <w:p w:rsidR="005A119E" w:rsidRPr="00EE392F" w:rsidRDefault="005A119E" w:rsidP="005A119E">
      <w:pPr>
        <w:pStyle w:val="ab"/>
        <w:spacing w:before="0" w:beforeAutospacing="0" w:after="0" w:afterAutospacing="0"/>
        <w:rPr>
          <w:color w:val="000000"/>
        </w:rPr>
      </w:pPr>
    </w:p>
    <w:p w:rsidR="005A119E" w:rsidRPr="00EE392F" w:rsidRDefault="005A119E" w:rsidP="005A119E">
      <w:pPr>
        <w:pStyle w:val="ab"/>
        <w:spacing w:before="0" w:beforeAutospacing="0" w:after="0" w:afterAutospacing="0"/>
        <w:rPr>
          <w:color w:val="000000"/>
        </w:rPr>
      </w:pPr>
    </w:p>
    <w:p w:rsidR="005A119E" w:rsidRPr="00EE392F" w:rsidRDefault="005A119E" w:rsidP="005A119E">
      <w:pPr>
        <w:pStyle w:val="ab"/>
        <w:spacing w:before="0" w:beforeAutospacing="0" w:after="0" w:afterAutospacing="0"/>
        <w:rPr>
          <w:color w:val="000000"/>
        </w:rPr>
      </w:pPr>
    </w:p>
    <w:p w:rsidR="005A119E" w:rsidRPr="00EE392F" w:rsidRDefault="005A119E" w:rsidP="005A119E">
      <w:pPr>
        <w:pStyle w:val="ab"/>
        <w:spacing w:before="0" w:beforeAutospacing="0" w:after="0" w:afterAutospacing="0"/>
        <w:rPr>
          <w:color w:val="000000"/>
        </w:rPr>
      </w:pPr>
    </w:p>
    <w:p w:rsidR="005A119E" w:rsidRPr="00EE392F" w:rsidRDefault="005A119E" w:rsidP="005A119E">
      <w:pPr>
        <w:pStyle w:val="ab"/>
        <w:spacing w:before="0" w:beforeAutospacing="0" w:after="0" w:afterAutospacing="0"/>
        <w:rPr>
          <w:color w:val="000000"/>
        </w:rPr>
      </w:pPr>
    </w:p>
    <w:p w:rsidR="00DA4167" w:rsidRDefault="000C4872" w:rsidP="005A11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78105</wp:posOffset>
            </wp:positionV>
            <wp:extent cx="1771650" cy="1849723"/>
            <wp:effectExtent l="19050" t="0" r="0" b="0"/>
            <wp:wrapNone/>
            <wp:docPr id="27" name="Рисунок 27" descr="Смайлики - красивые картинки (4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майлики - красивые картинки (4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4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307" w:rsidRPr="00935307">
        <w:rPr>
          <w:noProof/>
          <w:lang w:eastAsia="ru-RU"/>
        </w:rPr>
        <w:pict>
          <v:shape id="Поле 49" o:spid="_x0000_s1043" type="#_x0000_t202" style="position:absolute;left:0;text-align:left;margin-left:271.8pt;margin-top:.15pt;width:298.25pt;height:3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" filled="f" stroked="f">
            <v:textbox>
              <w:txbxContent>
                <w:p w:rsidR="00F14C44" w:rsidRPr="000C4872" w:rsidRDefault="00732BFB" w:rsidP="00F14C44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FF0000"/>
                      <w:sz w:val="40"/>
                      <w:szCs w:val="40"/>
                    </w:rPr>
                  </w:pPr>
                  <w:r w:rsidRPr="000C4872">
                    <w:rPr>
                      <w:rFonts w:ascii="Times New Roman" w:hAnsi="Times New Roman" w:cs="Times New Roman"/>
                      <w:b/>
                      <w:caps/>
                      <w:noProof/>
                      <w:color w:val="FF0000"/>
                      <w:sz w:val="40"/>
                      <w:szCs w:val="40"/>
                    </w:rPr>
                    <w:t>Посмеёмся вместе</w:t>
                  </w:r>
                </w:p>
              </w:txbxContent>
            </v:textbox>
          </v:shape>
        </w:pict>
      </w:r>
      <w:r w:rsidR="00935307" w:rsidRPr="00935307">
        <w:rPr>
          <w:noProof/>
          <w:lang w:eastAsia="ru-RU"/>
        </w:rPr>
        <w:pict>
          <v:roundrect id="_x0000_s1054" style="position:absolute;left:0;text-align:left;margin-left:-7.95pt;margin-top:-38.85pt;width:578pt;height:33pt;z-index:2516797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DA4167" w:rsidRPr="002C023D" w:rsidRDefault="00DA4167" w:rsidP="00DA4167">
                  <w:pPr>
                    <w:spacing w:after="0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Страничка юмора                                                                                                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  <w:t xml:space="preserve">                                     </w:t>
                  </w:r>
                  <w:r w:rsidR="00A67D43" w:rsidRPr="00A67D43">
                    <w:rPr>
                      <w:rFonts w:ascii="Gagalin" w:hAnsi="Gagalin" w:cs="Times New Roman"/>
                      <w:sz w:val="36"/>
                      <w:szCs w:val="36"/>
                    </w:rPr>
                    <w:t>6</w:t>
                  </w:r>
                </w:p>
              </w:txbxContent>
            </v:textbox>
          </v:roundrect>
        </w:pict>
      </w:r>
    </w:p>
    <w:p w:rsidR="00DA4167" w:rsidRDefault="00DA4167" w:rsidP="00DA416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4872" w:rsidRDefault="00DA4167" w:rsidP="000C4872">
      <w:pPr>
        <w:spacing w:line="240" w:lineRule="auto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ноябре каждый порядочный </w:t>
      </w:r>
      <w:hyperlink r:id="rId27" w:tooltip="Анекдоты про человека" w:history="1">
        <w:r w:rsidRPr="00A14598">
          <w:rPr>
            <w:rFonts w:ascii="Times New Roman" w:hAnsi="Times New Roman" w:cs="Times New Roman"/>
            <w:color w:val="000000"/>
            <w:sz w:val="28"/>
            <w:szCs w:val="28"/>
          </w:rPr>
          <w:t>человек</w:t>
        </w:r>
      </w:hyperlink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от трех до десяти </w:t>
      </w:r>
      <w:hyperlink r:id="rId28" w:tooltip="Анекдоты про дни" w:history="1">
        <w:r w:rsidRPr="00A14598">
          <w:rPr>
            <w:rFonts w:ascii="Times New Roman" w:hAnsi="Times New Roman" w:cs="Times New Roman"/>
            <w:color w:val="000000"/>
            <w:sz w:val="28"/>
            <w:szCs w:val="28"/>
          </w:rPr>
          <w:t>дней</w:t>
        </w:r>
      </w:hyperlink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проваляться в </w:t>
      </w:r>
      <w:hyperlink r:id="rId29" w:tooltip="Анекдоты про депрессию" w:history="1">
        <w:r w:rsidRPr="00A14598">
          <w:rPr>
            <w:rFonts w:ascii="Times New Roman" w:hAnsi="Times New Roman" w:cs="Times New Roman"/>
            <w:color w:val="000000"/>
            <w:sz w:val="28"/>
            <w:szCs w:val="28"/>
          </w:rPr>
          <w:t>депрессии</w:t>
        </w:r>
      </w:hyperlink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Если вы почему—либо не валяетесь, как алюминиевая </w:t>
      </w:r>
      <w:hyperlink r:id="rId30" w:tooltip="Анекдоты про ложки" w:history="1">
        <w:r w:rsidRPr="00A14598">
          <w:rPr>
            <w:rFonts w:ascii="Times New Roman" w:hAnsi="Times New Roman" w:cs="Times New Roman"/>
            <w:color w:val="000000"/>
            <w:sz w:val="28"/>
            <w:szCs w:val="28"/>
          </w:rPr>
          <w:t>ложка</w:t>
        </w:r>
      </w:hyperlink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говорит о недостаточно тонкой душевной организации. Поэтому хотя бы не признавайтесь никому, не позорьтесь.</w:t>
      </w:r>
    </w:p>
    <w:p w:rsidR="00DA4167" w:rsidRPr="00A14598" w:rsidRDefault="00DA4167" w:rsidP="000C4872">
      <w:pPr>
        <w:spacing w:line="240" w:lineRule="auto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DB085D" w:rsidRPr="00DB085D" w:rsidRDefault="00DB085D" w:rsidP="00DB085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B085D">
        <w:rPr>
          <w:rFonts w:ascii="Times New Roman" w:hAnsi="Times New Roman" w:cs="Times New Roman"/>
          <w:color w:val="000000"/>
          <w:sz w:val="28"/>
          <w:szCs w:val="28"/>
        </w:rPr>
        <w:t>Вот и снова пришло то время года, когда шапка будет решать, какая у тебя будет прическа!</w:t>
      </w:r>
    </w:p>
    <w:p w:rsidR="00DA4167" w:rsidRPr="00A14598" w:rsidRDefault="00DA4167" w:rsidP="000C48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DB085D" w:rsidRPr="00DB085D" w:rsidRDefault="00DB085D" w:rsidP="00DB085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B085D">
        <w:rPr>
          <w:rFonts w:ascii="Times New Roman" w:hAnsi="Times New Roman" w:cs="Times New Roman"/>
          <w:color w:val="000000"/>
          <w:sz w:val="28"/>
          <w:szCs w:val="28"/>
        </w:rPr>
        <w:t>Из школьного сочинения по литературе:</w:t>
      </w:r>
      <w:r w:rsidR="00BE10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085D">
        <w:rPr>
          <w:rFonts w:ascii="Times New Roman" w:hAnsi="Times New Roman" w:cs="Times New Roman"/>
          <w:color w:val="000000"/>
          <w:sz w:val="28"/>
          <w:szCs w:val="28"/>
        </w:rPr>
        <w:t>«Пушкину нравилась осень, наверное, потому, что он знал, что именно осенью все будут его учить, независимо от того, нравится это кому-то или нет.»</w:t>
      </w:r>
    </w:p>
    <w:p w:rsidR="00DA4167" w:rsidRPr="00A14598" w:rsidRDefault="00DA4167" w:rsidP="00186E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994904" w:rsidRPr="00A14598" w:rsidRDefault="00DA4167" w:rsidP="00186E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такую дивную погоду -</w:t>
      </w: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холодный дождь и грязный снег,</w:t>
      </w: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Становится вкуснее кофе,</w:t>
      </w:r>
      <w:r w:rsidRPr="00DA416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A1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Теплее кот и мягче плед!</w:t>
      </w:r>
    </w:p>
    <w:p w:rsidR="00DA4167" w:rsidRPr="00881B98" w:rsidRDefault="00BB2FD1" w:rsidP="00A145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881B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***</w:t>
      </w:r>
    </w:p>
    <w:p w:rsidR="006925B7" w:rsidRPr="00BE1026" w:rsidRDefault="00BB2FD1" w:rsidP="00BE102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E1026">
        <w:rPr>
          <w:rFonts w:ascii="Times New Roman" w:hAnsi="Times New Roman" w:cs="Times New Roman"/>
          <w:color w:val="000000"/>
          <w:sz w:val="28"/>
          <w:szCs w:val="28"/>
        </w:rPr>
        <w:t>Вот и ноябрь дошел до середины. Дело потихоньку идет к весне</w:t>
      </w:r>
      <w:r w:rsidR="0085526B" w:rsidRPr="00BE10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25B7" w:rsidRPr="00881B98" w:rsidRDefault="006925B7" w:rsidP="00A145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</w:p>
    <w:p w:rsidR="00DB085D" w:rsidRPr="00DB085D" w:rsidRDefault="00DB085D" w:rsidP="00DB085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B085D">
        <w:rPr>
          <w:rFonts w:ascii="Times New Roman" w:hAnsi="Times New Roman" w:cs="Times New Roman"/>
          <w:color w:val="000000"/>
          <w:sz w:val="28"/>
          <w:szCs w:val="28"/>
        </w:rPr>
        <w:t>Каждую осень почти готов пересмотреть свое отношение к институту брака и семьи, но потом включают отопление, и меня отпускает.</w:t>
      </w:r>
    </w:p>
    <w:p w:rsidR="006925B7" w:rsidRPr="00881B98" w:rsidRDefault="006925B7" w:rsidP="00A145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</w:p>
    <w:p w:rsidR="006925B7" w:rsidRPr="00881B98" w:rsidRDefault="006925B7" w:rsidP="00A145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Осень — это постаревшее лето.</w:t>
      </w:r>
      <w:r w:rsidR="000C4872" w:rsidRPr="000C48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925B7" w:rsidRPr="00881B98" w:rsidRDefault="006925B7" w:rsidP="00A145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</w:p>
    <w:p w:rsidR="00824353" w:rsidRDefault="00BE1026" w:rsidP="00881B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2473960</wp:posOffset>
            </wp:positionH>
            <wp:positionV relativeFrom="paragraph">
              <wp:posOffset>544830</wp:posOffset>
            </wp:positionV>
            <wp:extent cx="4787900" cy="3175000"/>
            <wp:effectExtent l="0" t="0" r="0" b="0"/>
            <wp:wrapNone/>
            <wp:docPr id="29" name="Рисунок 29" descr="Осенний клипарт.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сенний клипарт. |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1B98"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Знаете, люблю в тёплый осенний денёк побродить по лесу с ружишьком…</w:t>
      </w:r>
      <w:r w:rsidR="00881B98" w:rsidRPr="00881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1B98"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На охоту?</w:t>
      </w:r>
      <w:r w:rsidR="00881B98" w:rsidRPr="00881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1B98" w:rsidRPr="00881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Нет, по грибы… Бывало, подойдёшь так к грибникам — и скажешь просто: "Ух ты, сколько грибов насобирали…"</w:t>
      </w:r>
    </w:p>
    <w:p w:rsidR="00824353" w:rsidRDefault="00824353" w:rsidP="00881B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</w:p>
    <w:p w:rsidR="006925B7" w:rsidRPr="00824353" w:rsidRDefault="00935307" w:rsidP="00881B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oundrect id="_x0000_s1053" style="position:absolute;margin-left:-.95pt;margin-top:79.85pt;width:272.75pt;height:114.25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_x0000_s1053">
              <w:txbxContent>
                <w:p w:rsidR="00920DA0" w:rsidRPr="00551E20" w:rsidRDefault="00920DA0" w:rsidP="00920DA0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</w:rPr>
                  </w:pPr>
                  <w:r w:rsidRPr="00551E20">
                    <w:rPr>
                      <w:rFonts w:cs="Times New Roman"/>
                      <w:b/>
                      <w:color w:val="002060"/>
                    </w:rPr>
                    <w:t>эСТЭТ №</w:t>
                  </w:r>
                  <w:r>
                    <w:rPr>
                      <w:rFonts w:cs="Times New Roman"/>
                      <w:b/>
                      <w:color w:val="002060"/>
                    </w:rPr>
                    <w:t xml:space="preserve"> 3</w:t>
                  </w:r>
                  <w:r w:rsidRPr="00551E20">
                    <w:rPr>
                      <w:rFonts w:cs="Times New Roman"/>
                      <w:b/>
                      <w:color w:val="002060"/>
                    </w:rPr>
                    <w:t xml:space="preserve">, </w:t>
                  </w:r>
                  <w:r>
                    <w:rPr>
                      <w:rFonts w:cs="Times New Roman"/>
                      <w:b/>
                      <w:color w:val="002060"/>
                    </w:rPr>
                    <w:t>ноябрь</w:t>
                  </w:r>
                  <w:r w:rsidRPr="00551E20">
                    <w:rPr>
                      <w:rFonts w:cs="Times New Roman"/>
                      <w:b/>
                      <w:color w:val="002060"/>
                    </w:rPr>
                    <w:t xml:space="preserve"> 2020</w:t>
                  </w:r>
                  <w:r>
                    <w:rPr>
                      <w:rFonts w:cs="Times New Roman"/>
                      <w:b/>
                      <w:color w:val="002060"/>
                    </w:rPr>
                    <w:t xml:space="preserve"> </w:t>
                  </w:r>
                  <w:r w:rsidRPr="00551E20">
                    <w:rPr>
                      <w:rFonts w:cs="Times New Roman"/>
                      <w:b/>
                      <w:color w:val="002060"/>
                    </w:rPr>
                    <w:t>г.</w:t>
                  </w:r>
                </w:p>
                <w:p w:rsidR="000C4872" w:rsidRDefault="00920DA0" w:rsidP="00920DA0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Редактор</w:t>
                  </w:r>
                  <w:r w:rsidR="007E75B6"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ы</w:t>
                  </w: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: Силенко А.М., Довженко Л.Л.</w:t>
                  </w:r>
                </w:p>
                <w:p w:rsidR="00920DA0" w:rsidRPr="00551E20" w:rsidRDefault="00920DA0" w:rsidP="00920DA0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Вёрстка: Довженко Л.Л.</w:t>
                  </w:r>
                </w:p>
                <w:p w:rsidR="00920DA0" w:rsidRDefault="00920DA0" w:rsidP="00920DA0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 w:rsidRPr="00551E20"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Адрес редакции:</w:t>
                  </w: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 xml:space="preserve"> г. Севастополь, ул.Кожанова 2</w:t>
                  </w:r>
                </w:p>
                <w:p w:rsidR="00920DA0" w:rsidRPr="00551E20" w:rsidRDefault="00920DA0" w:rsidP="00920DA0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 w:rsidRPr="00551E20"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тел.: 54-36-04</w:t>
                  </w:r>
                </w:p>
              </w:txbxContent>
            </v:textbox>
          </v:roundrect>
        </w:pict>
      </w:r>
      <w:r w:rsidR="00DB08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Осенью нормальные </w:t>
      </w:r>
      <w:r w:rsidR="00CB6A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="00824353" w:rsidRPr="008243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уси летят только на юг.</w:t>
      </w:r>
    </w:p>
    <w:sectPr w:rsidR="006925B7" w:rsidRPr="00824353" w:rsidSect="00033315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284" w:right="282" w:bottom="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96B" w:rsidRDefault="00E8696B" w:rsidP="00426B4D">
      <w:pPr>
        <w:spacing w:after="0" w:line="240" w:lineRule="auto"/>
      </w:pPr>
      <w:r>
        <w:separator/>
      </w:r>
    </w:p>
  </w:endnote>
  <w:endnote w:type="continuationSeparator" w:id="1">
    <w:p w:rsidR="00E8696B" w:rsidRDefault="00E8696B" w:rsidP="0042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Gagalin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Playfair Display SC Black">
    <w:altName w:val="Times New Roman"/>
    <w:charset w:val="CC"/>
    <w:family w:val="auto"/>
    <w:pitch w:val="variable"/>
    <w:sig w:usb0="00000001" w:usb1="00000000" w:usb2="0000000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4D" w:rsidRDefault="00426B4D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4D" w:rsidRDefault="00426B4D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4D" w:rsidRDefault="00426B4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96B" w:rsidRDefault="00E8696B" w:rsidP="00426B4D">
      <w:pPr>
        <w:spacing w:after="0" w:line="240" w:lineRule="auto"/>
      </w:pPr>
      <w:r>
        <w:separator/>
      </w:r>
    </w:p>
  </w:footnote>
  <w:footnote w:type="continuationSeparator" w:id="1">
    <w:p w:rsidR="00E8696B" w:rsidRDefault="00E8696B" w:rsidP="0042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4D" w:rsidRDefault="00426B4D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4D" w:rsidRDefault="00426B4D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4D" w:rsidRDefault="00426B4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pt;height:11pt" o:bullet="t">
        <v:imagedata r:id="rId1" o:title="mso187"/>
      </v:shape>
    </w:pict>
  </w:numPicBullet>
  <w:abstractNum w:abstractNumId="0">
    <w:nsid w:val="00B138D0"/>
    <w:multiLevelType w:val="hybridMultilevel"/>
    <w:tmpl w:val="83DE63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40B6F"/>
    <w:multiLevelType w:val="hybridMultilevel"/>
    <w:tmpl w:val="C55A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E0E66"/>
    <w:multiLevelType w:val="hybridMultilevel"/>
    <w:tmpl w:val="1CE6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DCD"/>
    <w:multiLevelType w:val="hybridMultilevel"/>
    <w:tmpl w:val="533E0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413A7"/>
    <w:multiLevelType w:val="hybridMultilevel"/>
    <w:tmpl w:val="FEF22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B3E99"/>
    <w:multiLevelType w:val="hybridMultilevel"/>
    <w:tmpl w:val="1C540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B5632"/>
    <w:multiLevelType w:val="hybridMultilevel"/>
    <w:tmpl w:val="F49213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07546E"/>
    <w:multiLevelType w:val="multilevel"/>
    <w:tmpl w:val="99EC5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F42632"/>
    <w:multiLevelType w:val="hybridMultilevel"/>
    <w:tmpl w:val="A7665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1243E"/>
    <w:multiLevelType w:val="hybridMultilevel"/>
    <w:tmpl w:val="370642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8B5EF2"/>
    <w:multiLevelType w:val="multilevel"/>
    <w:tmpl w:val="81A6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73E9C"/>
    <w:multiLevelType w:val="multilevel"/>
    <w:tmpl w:val="5E4E6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B076C3"/>
    <w:multiLevelType w:val="hybridMultilevel"/>
    <w:tmpl w:val="DD36F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074AF2"/>
    <w:multiLevelType w:val="hybridMultilevel"/>
    <w:tmpl w:val="DEA4C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E233D"/>
    <w:multiLevelType w:val="hybridMultilevel"/>
    <w:tmpl w:val="1A1C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12481"/>
    <w:multiLevelType w:val="multilevel"/>
    <w:tmpl w:val="200E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73C18"/>
    <w:multiLevelType w:val="multilevel"/>
    <w:tmpl w:val="6E8EC2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496889"/>
    <w:multiLevelType w:val="multilevel"/>
    <w:tmpl w:val="158E6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8B357E"/>
    <w:multiLevelType w:val="multilevel"/>
    <w:tmpl w:val="9BC4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A65272"/>
    <w:multiLevelType w:val="hybridMultilevel"/>
    <w:tmpl w:val="5826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3C4335"/>
    <w:multiLevelType w:val="multilevel"/>
    <w:tmpl w:val="FED8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8372E"/>
    <w:multiLevelType w:val="hybridMultilevel"/>
    <w:tmpl w:val="1D408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96EB2"/>
    <w:multiLevelType w:val="multilevel"/>
    <w:tmpl w:val="FB44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5E192B"/>
    <w:multiLevelType w:val="hybridMultilevel"/>
    <w:tmpl w:val="58F4E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74288C"/>
    <w:multiLevelType w:val="hybridMultilevel"/>
    <w:tmpl w:val="D2EC6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51E83"/>
    <w:multiLevelType w:val="hybridMultilevel"/>
    <w:tmpl w:val="2604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5"/>
  </w:num>
  <w:num w:numId="4">
    <w:abstractNumId w:val="24"/>
  </w:num>
  <w:num w:numId="5">
    <w:abstractNumId w:val="0"/>
  </w:num>
  <w:num w:numId="6">
    <w:abstractNumId w:val="14"/>
  </w:num>
  <w:num w:numId="7">
    <w:abstractNumId w:val="2"/>
  </w:num>
  <w:num w:numId="8">
    <w:abstractNumId w:val="4"/>
  </w:num>
  <w:num w:numId="9">
    <w:abstractNumId w:val="21"/>
  </w:num>
  <w:num w:numId="10">
    <w:abstractNumId w:val="3"/>
  </w:num>
  <w:num w:numId="11">
    <w:abstractNumId w:val="6"/>
  </w:num>
  <w:num w:numId="12">
    <w:abstractNumId w:val="13"/>
  </w:num>
  <w:num w:numId="13">
    <w:abstractNumId w:val="15"/>
  </w:num>
  <w:num w:numId="14">
    <w:abstractNumId w:val="10"/>
  </w:num>
  <w:num w:numId="15">
    <w:abstractNumId w:val="20"/>
  </w:num>
  <w:num w:numId="16">
    <w:abstractNumId w:val="22"/>
  </w:num>
  <w:num w:numId="17">
    <w:abstractNumId w:val="9"/>
  </w:num>
  <w:num w:numId="18">
    <w:abstractNumId w:val="8"/>
  </w:num>
  <w:num w:numId="19">
    <w:abstractNumId w:val="19"/>
  </w:num>
  <w:num w:numId="20">
    <w:abstractNumId w:val="17"/>
  </w:num>
  <w:num w:numId="21">
    <w:abstractNumId w:val="5"/>
  </w:num>
  <w:num w:numId="22">
    <w:abstractNumId w:val="11"/>
  </w:num>
  <w:num w:numId="23">
    <w:abstractNumId w:val="7"/>
  </w:num>
  <w:num w:numId="24">
    <w:abstractNumId w:val="23"/>
  </w:num>
  <w:num w:numId="25">
    <w:abstractNumId w:val="18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A003D"/>
    <w:rsid w:val="0000177A"/>
    <w:rsid w:val="00011B34"/>
    <w:rsid w:val="000122D6"/>
    <w:rsid w:val="0002798C"/>
    <w:rsid w:val="00033315"/>
    <w:rsid w:val="0005744E"/>
    <w:rsid w:val="00070F48"/>
    <w:rsid w:val="00074571"/>
    <w:rsid w:val="000A2202"/>
    <w:rsid w:val="000A3FC9"/>
    <w:rsid w:val="000A40AD"/>
    <w:rsid w:val="000A6BDF"/>
    <w:rsid w:val="000B2869"/>
    <w:rsid w:val="000C4872"/>
    <w:rsid w:val="000C74CC"/>
    <w:rsid w:val="000D36E6"/>
    <w:rsid w:val="000E071A"/>
    <w:rsid w:val="000F2DD0"/>
    <w:rsid w:val="000F4971"/>
    <w:rsid w:val="00107FC4"/>
    <w:rsid w:val="00115383"/>
    <w:rsid w:val="0012407B"/>
    <w:rsid w:val="0013386A"/>
    <w:rsid w:val="0014232F"/>
    <w:rsid w:val="00147075"/>
    <w:rsid w:val="00172671"/>
    <w:rsid w:val="00172782"/>
    <w:rsid w:val="00173AA2"/>
    <w:rsid w:val="00173D34"/>
    <w:rsid w:val="00181F61"/>
    <w:rsid w:val="00186E2D"/>
    <w:rsid w:val="001871D0"/>
    <w:rsid w:val="001A003D"/>
    <w:rsid w:val="001A5AB8"/>
    <w:rsid w:val="001B13A8"/>
    <w:rsid w:val="001B4799"/>
    <w:rsid w:val="001B66E2"/>
    <w:rsid w:val="001C1EF6"/>
    <w:rsid w:val="001C21A1"/>
    <w:rsid w:val="001D4ED2"/>
    <w:rsid w:val="001E4DCB"/>
    <w:rsid w:val="001E7C14"/>
    <w:rsid w:val="001F4887"/>
    <w:rsid w:val="002028A3"/>
    <w:rsid w:val="00212F64"/>
    <w:rsid w:val="0022680E"/>
    <w:rsid w:val="002330C6"/>
    <w:rsid w:val="00242B6C"/>
    <w:rsid w:val="002432F1"/>
    <w:rsid w:val="0027639F"/>
    <w:rsid w:val="00292C52"/>
    <w:rsid w:val="00294DF5"/>
    <w:rsid w:val="00296B57"/>
    <w:rsid w:val="002C023D"/>
    <w:rsid w:val="002C3D74"/>
    <w:rsid w:val="002C5E5A"/>
    <w:rsid w:val="002D59BA"/>
    <w:rsid w:val="002E678E"/>
    <w:rsid w:val="00311659"/>
    <w:rsid w:val="00313265"/>
    <w:rsid w:val="00315FDD"/>
    <w:rsid w:val="003224D1"/>
    <w:rsid w:val="00324FA6"/>
    <w:rsid w:val="0034299B"/>
    <w:rsid w:val="00345F33"/>
    <w:rsid w:val="003464F9"/>
    <w:rsid w:val="00350436"/>
    <w:rsid w:val="003543CB"/>
    <w:rsid w:val="0039785F"/>
    <w:rsid w:val="003979D0"/>
    <w:rsid w:val="003A2642"/>
    <w:rsid w:val="003B3376"/>
    <w:rsid w:val="003F159B"/>
    <w:rsid w:val="0041675F"/>
    <w:rsid w:val="00422CDF"/>
    <w:rsid w:val="00426B4D"/>
    <w:rsid w:val="00430F3A"/>
    <w:rsid w:val="0044018B"/>
    <w:rsid w:val="0045453D"/>
    <w:rsid w:val="0045784E"/>
    <w:rsid w:val="00461398"/>
    <w:rsid w:val="00462BA1"/>
    <w:rsid w:val="00462C82"/>
    <w:rsid w:val="004631AD"/>
    <w:rsid w:val="004761E1"/>
    <w:rsid w:val="00481973"/>
    <w:rsid w:val="004A4FE3"/>
    <w:rsid w:val="004A621F"/>
    <w:rsid w:val="004B4075"/>
    <w:rsid w:val="004C11FE"/>
    <w:rsid w:val="004C1B6B"/>
    <w:rsid w:val="004C64C9"/>
    <w:rsid w:val="004D0419"/>
    <w:rsid w:val="004E0D3A"/>
    <w:rsid w:val="004F0F86"/>
    <w:rsid w:val="00506BD5"/>
    <w:rsid w:val="005255AB"/>
    <w:rsid w:val="00527A2F"/>
    <w:rsid w:val="0054049F"/>
    <w:rsid w:val="0054440B"/>
    <w:rsid w:val="00551E20"/>
    <w:rsid w:val="00553200"/>
    <w:rsid w:val="00566306"/>
    <w:rsid w:val="0057518A"/>
    <w:rsid w:val="005844ED"/>
    <w:rsid w:val="00585B9A"/>
    <w:rsid w:val="00593091"/>
    <w:rsid w:val="005A119E"/>
    <w:rsid w:val="005A22C7"/>
    <w:rsid w:val="005A320A"/>
    <w:rsid w:val="005A58A1"/>
    <w:rsid w:val="005C07F7"/>
    <w:rsid w:val="005C1303"/>
    <w:rsid w:val="005E33AB"/>
    <w:rsid w:val="005E7DED"/>
    <w:rsid w:val="005F575E"/>
    <w:rsid w:val="00600248"/>
    <w:rsid w:val="00602313"/>
    <w:rsid w:val="00630ACF"/>
    <w:rsid w:val="00634899"/>
    <w:rsid w:val="00635B7E"/>
    <w:rsid w:val="00643A05"/>
    <w:rsid w:val="006516CD"/>
    <w:rsid w:val="00676BD2"/>
    <w:rsid w:val="006925B7"/>
    <w:rsid w:val="006A506E"/>
    <w:rsid w:val="006B7548"/>
    <w:rsid w:val="006C65EC"/>
    <w:rsid w:val="006D1DA1"/>
    <w:rsid w:val="006D1E5D"/>
    <w:rsid w:val="006D3FA4"/>
    <w:rsid w:val="006F1D39"/>
    <w:rsid w:val="00730FD8"/>
    <w:rsid w:val="00732BFB"/>
    <w:rsid w:val="00736E0B"/>
    <w:rsid w:val="007412F6"/>
    <w:rsid w:val="0074636F"/>
    <w:rsid w:val="0074781E"/>
    <w:rsid w:val="00751BF1"/>
    <w:rsid w:val="00770193"/>
    <w:rsid w:val="007815D3"/>
    <w:rsid w:val="00785205"/>
    <w:rsid w:val="00786C5C"/>
    <w:rsid w:val="00787AA1"/>
    <w:rsid w:val="007A0389"/>
    <w:rsid w:val="007A08DA"/>
    <w:rsid w:val="007B1E8B"/>
    <w:rsid w:val="007B752E"/>
    <w:rsid w:val="007C2C56"/>
    <w:rsid w:val="007D55F5"/>
    <w:rsid w:val="007E75B6"/>
    <w:rsid w:val="00802F45"/>
    <w:rsid w:val="00807C85"/>
    <w:rsid w:val="00824353"/>
    <w:rsid w:val="00835DB7"/>
    <w:rsid w:val="0085526B"/>
    <w:rsid w:val="0086741B"/>
    <w:rsid w:val="00881B98"/>
    <w:rsid w:val="008A435B"/>
    <w:rsid w:val="008A5F8A"/>
    <w:rsid w:val="008B1911"/>
    <w:rsid w:val="008C25FB"/>
    <w:rsid w:val="008C33E7"/>
    <w:rsid w:val="008E23BC"/>
    <w:rsid w:val="008E5FDC"/>
    <w:rsid w:val="008E66F2"/>
    <w:rsid w:val="0090103E"/>
    <w:rsid w:val="00920DA0"/>
    <w:rsid w:val="009271B9"/>
    <w:rsid w:val="00931279"/>
    <w:rsid w:val="00935307"/>
    <w:rsid w:val="0094303F"/>
    <w:rsid w:val="0094308C"/>
    <w:rsid w:val="00966615"/>
    <w:rsid w:val="00982378"/>
    <w:rsid w:val="00991A51"/>
    <w:rsid w:val="00994904"/>
    <w:rsid w:val="00996BF8"/>
    <w:rsid w:val="009A46D5"/>
    <w:rsid w:val="009A5BCC"/>
    <w:rsid w:val="009B2DEE"/>
    <w:rsid w:val="009B4B08"/>
    <w:rsid w:val="009B5BE2"/>
    <w:rsid w:val="009C6C8D"/>
    <w:rsid w:val="009D5A4F"/>
    <w:rsid w:val="00A135CE"/>
    <w:rsid w:val="00A14598"/>
    <w:rsid w:val="00A1501F"/>
    <w:rsid w:val="00A354CA"/>
    <w:rsid w:val="00A410A0"/>
    <w:rsid w:val="00A43286"/>
    <w:rsid w:val="00A525E2"/>
    <w:rsid w:val="00A52D23"/>
    <w:rsid w:val="00A67D43"/>
    <w:rsid w:val="00A9666E"/>
    <w:rsid w:val="00AA6868"/>
    <w:rsid w:val="00AC0F03"/>
    <w:rsid w:val="00AC363F"/>
    <w:rsid w:val="00AE1B0F"/>
    <w:rsid w:val="00B0238D"/>
    <w:rsid w:val="00B055B6"/>
    <w:rsid w:val="00B05797"/>
    <w:rsid w:val="00B127F1"/>
    <w:rsid w:val="00B24C47"/>
    <w:rsid w:val="00B30DAB"/>
    <w:rsid w:val="00B34422"/>
    <w:rsid w:val="00B5342F"/>
    <w:rsid w:val="00B809F9"/>
    <w:rsid w:val="00BA0EE3"/>
    <w:rsid w:val="00BB2FD1"/>
    <w:rsid w:val="00BE1026"/>
    <w:rsid w:val="00BF5766"/>
    <w:rsid w:val="00C01161"/>
    <w:rsid w:val="00C02019"/>
    <w:rsid w:val="00C020A6"/>
    <w:rsid w:val="00C16799"/>
    <w:rsid w:val="00C25499"/>
    <w:rsid w:val="00C36BC1"/>
    <w:rsid w:val="00C41950"/>
    <w:rsid w:val="00C42A18"/>
    <w:rsid w:val="00C51ADF"/>
    <w:rsid w:val="00C52E60"/>
    <w:rsid w:val="00C55AE9"/>
    <w:rsid w:val="00CA77D1"/>
    <w:rsid w:val="00CB6AB5"/>
    <w:rsid w:val="00CC0515"/>
    <w:rsid w:val="00CE2199"/>
    <w:rsid w:val="00CE43F9"/>
    <w:rsid w:val="00CF2BB0"/>
    <w:rsid w:val="00D02ACA"/>
    <w:rsid w:val="00D06350"/>
    <w:rsid w:val="00D204E4"/>
    <w:rsid w:val="00D26B18"/>
    <w:rsid w:val="00D45E53"/>
    <w:rsid w:val="00D462DF"/>
    <w:rsid w:val="00D47262"/>
    <w:rsid w:val="00D5273E"/>
    <w:rsid w:val="00D55DB0"/>
    <w:rsid w:val="00D62B25"/>
    <w:rsid w:val="00D65090"/>
    <w:rsid w:val="00D67CA1"/>
    <w:rsid w:val="00D80E2D"/>
    <w:rsid w:val="00D94D87"/>
    <w:rsid w:val="00D971DF"/>
    <w:rsid w:val="00DA1A02"/>
    <w:rsid w:val="00DA4167"/>
    <w:rsid w:val="00DA7E44"/>
    <w:rsid w:val="00DB0088"/>
    <w:rsid w:val="00DB085D"/>
    <w:rsid w:val="00DB0E9B"/>
    <w:rsid w:val="00DB4665"/>
    <w:rsid w:val="00DB5103"/>
    <w:rsid w:val="00DC0CEE"/>
    <w:rsid w:val="00DC2284"/>
    <w:rsid w:val="00DC3013"/>
    <w:rsid w:val="00DC730F"/>
    <w:rsid w:val="00DD3095"/>
    <w:rsid w:val="00E00ADD"/>
    <w:rsid w:val="00E01EEC"/>
    <w:rsid w:val="00E02CBE"/>
    <w:rsid w:val="00E0665C"/>
    <w:rsid w:val="00E07DCE"/>
    <w:rsid w:val="00E102E5"/>
    <w:rsid w:val="00E13FC6"/>
    <w:rsid w:val="00E153AD"/>
    <w:rsid w:val="00E22810"/>
    <w:rsid w:val="00E33481"/>
    <w:rsid w:val="00E54745"/>
    <w:rsid w:val="00E66837"/>
    <w:rsid w:val="00E67A6E"/>
    <w:rsid w:val="00E820FE"/>
    <w:rsid w:val="00E8696B"/>
    <w:rsid w:val="00E95B1F"/>
    <w:rsid w:val="00EB09B5"/>
    <w:rsid w:val="00EB1DB5"/>
    <w:rsid w:val="00EC16B8"/>
    <w:rsid w:val="00EC2091"/>
    <w:rsid w:val="00EC307B"/>
    <w:rsid w:val="00ED69BA"/>
    <w:rsid w:val="00EE392F"/>
    <w:rsid w:val="00F14C44"/>
    <w:rsid w:val="00F174FC"/>
    <w:rsid w:val="00F56867"/>
    <w:rsid w:val="00F60C05"/>
    <w:rsid w:val="00F649FB"/>
    <w:rsid w:val="00F66BC2"/>
    <w:rsid w:val="00F7404E"/>
    <w:rsid w:val="00F831DF"/>
    <w:rsid w:val="00F9168B"/>
    <w:rsid w:val="00F95E11"/>
    <w:rsid w:val="00FB6225"/>
    <w:rsid w:val="00FC53B3"/>
    <w:rsid w:val="00FE416B"/>
    <w:rsid w:val="00FE4CB2"/>
    <w:rsid w:val="00FE53B5"/>
    <w:rsid w:val="00FF315F"/>
    <w:rsid w:val="00FF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AB"/>
  </w:style>
  <w:style w:type="paragraph" w:styleId="1">
    <w:name w:val="heading 1"/>
    <w:basedOn w:val="a"/>
    <w:next w:val="a"/>
    <w:link w:val="10"/>
    <w:uiPriority w:val="9"/>
    <w:qFormat/>
    <w:rsid w:val="00943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132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A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A00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3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9430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43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35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B5342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B53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2">
    <w:name w:val="Light Shading Accent 2"/>
    <w:basedOn w:val="a1"/>
    <w:uiPriority w:val="60"/>
    <w:rsid w:val="00B53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6C65E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8">
    <w:name w:val="caption"/>
    <w:basedOn w:val="a"/>
    <w:next w:val="a"/>
    <w:uiPriority w:val="35"/>
    <w:unhideWhenUsed/>
    <w:qFormat/>
    <w:rsid w:val="00B344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List Paragraph"/>
    <w:basedOn w:val="a"/>
    <w:uiPriority w:val="34"/>
    <w:qFormat/>
    <w:rsid w:val="0000177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E43F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132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31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4FA6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42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26B4D"/>
  </w:style>
  <w:style w:type="paragraph" w:styleId="af">
    <w:name w:val="footer"/>
    <w:basedOn w:val="a"/>
    <w:link w:val="af0"/>
    <w:uiPriority w:val="99"/>
    <w:semiHidden/>
    <w:unhideWhenUsed/>
    <w:rsid w:val="0042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26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367">
          <w:marLeft w:val="0"/>
          <w:marRight w:val="0"/>
          <w:marTop w:val="0"/>
          <w:marBottom w:val="0"/>
          <w:divBdr>
            <w:top w:val="none" w:sz="0" w:space="0" w:color="42577B"/>
            <w:left w:val="none" w:sz="0" w:space="0" w:color="42577B"/>
            <w:bottom w:val="none" w:sz="0" w:space="0" w:color="42577B"/>
            <w:right w:val="none" w:sz="0" w:space="0" w:color="42577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anekdoty.ru/pro-depressiy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yperlink" Target="http://fevt.ru/publ/kak_sidet_za_kompjuterom/22-1-0-236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://fevt.ru/publ/idealnyj_zavtrak_studenta/22-1-0-207" TargetMode="External"/><Relationship Id="rId28" Type="http://schemas.openxmlformats.org/officeDocument/2006/relationships/hyperlink" Target="https://anekdoty.ru/pro-dni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yperlink" Target="https://anekdoty.ru/pro-cheloveka/" TargetMode="External"/><Relationship Id="rId30" Type="http://schemas.openxmlformats.org/officeDocument/2006/relationships/hyperlink" Target="https://anekdoty.ru/pro-lozhki/" TargetMode="External"/><Relationship Id="rId35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54E9-83FC-4D19-9185-A4AA4981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STET</Company>
  <LinksUpToDate>false</LinksUpToDate>
  <CharactersWithSpaces>13668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</dc:creator>
  <cp:lastModifiedBy>user</cp:lastModifiedBy>
  <cp:revision>158</cp:revision>
  <cp:lastPrinted>2020-09-15T13:45:00Z</cp:lastPrinted>
  <dcterms:created xsi:type="dcterms:W3CDTF">2020-01-10T07:44:00Z</dcterms:created>
  <dcterms:modified xsi:type="dcterms:W3CDTF">2020-10-30T16:21:00Z</dcterms:modified>
</cp:coreProperties>
</file>